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13333" w14:textId="77777777" w:rsidR="004864B1" w:rsidRDefault="00AD7118">
      <w:pPr>
        <w:pStyle w:val="a4"/>
        <w:wordWrap/>
        <w:spacing w:line="240" w:lineRule="atLeast"/>
        <w:jc w:val="center"/>
        <w:rPr>
          <w:rFonts w:ascii="Trebuchet MS" w:eastAsia="맑은 고딕" w:hAnsi="Trebuchet MS" w:cs="Microsoft Sans Serif"/>
          <w:b/>
          <w:bCs/>
          <w:kern w:val="2"/>
          <w:sz w:val="40"/>
          <w:szCs w:val="40"/>
        </w:rPr>
      </w:pPr>
      <w:r>
        <w:rPr>
          <w:noProof/>
          <w:kern w:val="2"/>
          <w:szCs w:val="22"/>
        </w:rPr>
        <w:drawing>
          <wp:anchor distT="0" distB="0" distL="114300" distR="114300" simplePos="0" relativeHeight="251659264" behindDoc="1" locked="0" layoutInCell="1" hidden="0" allowOverlap="1" wp14:anchorId="48A54B49" wp14:editId="2D6B2B69">
            <wp:simplePos x="0" y="0"/>
            <wp:positionH relativeFrom="page">
              <wp:posOffset>1905</wp:posOffset>
            </wp:positionH>
            <wp:positionV relativeFrom="page">
              <wp:posOffset>0</wp:posOffset>
            </wp:positionV>
            <wp:extent cx="7548880" cy="1832610"/>
            <wp:effectExtent l="0" t="0" r="0" b="0"/>
            <wp:wrapNone/>
            <wp:docPr id="1025" name="shape10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7548880" cy="1832610"/>
                    </a:xfrm>
                    <a:prstGeom prst="rect">
                      <a:avLst/>
                    </a:prstGeom>
                    <a:noFill/>
                  </pic:spPr>
                </pic:pic>
              </a:graphicData>
            </a:graphic>
          </wp:anchor>
        </w:drawing>
      </w:r>
      <w:r>
        <w:t xml:space="preserve"> </w:t>
      </w:r>
      <w:r>
        <w:rPr>
          <w:rFonts w:hint="eastAsia"/>
        </w:rPr>
        <w:t xml:space="preserve"> </w:t>
      </w:r>
      <w:r>
        <w:rPr>
          <w:noProof/>
          <w:kern w:val="2"/>
          <w:szCs w:val="22"/>
        </w:rPr>
        <w:drawing>
          <wp:anchor distT="0" distB="0" distL="114300" distR="114300" simplePos="0" relativeHeight="251660288" behindDoc="1" locked="0" layoutInCell="1" hidden="0" allowOverlap="1" wp14:anchorId="7FD99780" wp14:editId="5995F3E6">
            <wp:simplePos x="0" y="0"/>
            <wp:positionH relativeFrom="page">
              <wp:posOffset>-3175</wp:posOffset>
            </wp:positionH>
            <wp:positionV relativeFrom="page">
              <wp:posOffset>10359390</wp:posOffset>
            </wp:positionV>
            <wp:extent cx="7563485" cy="316865"/>
            <wp:effectExtent l="0" t="0" r="0" b="0"/>
            <wp:wrapNone/>
            <wp:docPr id="1026" name="shape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a:xfrm>
                      <a:off x="0" y="0"/>
                      <a:ext cx="7563485" cy="316865"/>
                    </a:xfrm>
                    <a:prstGeom prst="rect">
                      <a:avLst/>
                    </a:prstGeom>
                    <a:noFill/>
                  </pic:spPr>
                </pic:pic>
              </a:graphicData>
            </a:graphic>
          </wp:anchor>
        </w:drawing>
      </w:r>
      <w:r>
        <w:rPr>
          <w:rFonts w:ascii="Trebuchet MS" w:eastAsia="맑은 고딕" w:hAnsi="Trebuchet MS" w:cs="Microsoft Sans Serif"/>
          <w:b/>
          <w:bCs/>
          <w:sz w:val="40"/>
          <w:szCs w:val="40"/>
        </w:rPr>
        <w:t xml:space="preserve"> </w:t>
      </w:r>
    </w:p>
    <w:p w14:paraId="62D61E04" w14:textId="77777777" w:rsidR="004864B1" w:rsidRDefault="004864B1">
      <w:pPr>
        <w:pStyle w:val="a4"/>
        <w:wordWrap/>
        <w:spacing w:line="240" w:lineRule="atLeast"/>
        <w:jc w:val="center"/>
        <w:rPr>
          <w:rFonts w:ascii="Trebuchet MS" w:eastAsia="맑은 고딕" w:hAnsi="Trebuchet MS" w:cs="Microsoft Sans Serif"/>
          <w:b/>
          <w:bCs/>
          <w:sz w:val="40"/>
          <w:szCs w:val="40"/>
        </w:rPr>
      </w:pPr>
    </w:p>
    <w:p w14:paraId="4B4A6E46" w14:textId="77777777" w:rsidR="004864B1" w:rsidRDefault="004864B1">
      <w:pPr>
        <w:pStyle w:val="a3"/>
        <w:spacing w:before="0" w:beforeAutospacing="0" w:after="0" w:afterAutospacing="0"/>
        <w:rPr>
          <w:rFonts w:ascii="Times New Roman" w:eastAsia="휴먼명조" w:hAnsi="Times New Roman"/>
          <w:b/>
          <w:bCs/>
          <w:color w:val="000000"/>
          <w:sz w:val="30"/>
          <w:szCs w:val="30"/>
          <w:u w:val="single"/>
        </w:rPr>
      </w:pPr>
    </w:p>
    <w:p w14:paraId="01753FB6" w14:textId="77777777" w:rsidR="004864B1" w:rsidRDefault="00AD7118">
      <w:pPr>
        <w:pStyle w:val="a3"/>
        <w:spacing w:before="0" w:beforeAutospacing="0" w:after="0" w:afterAutospacing="0"/>
        <w:jc w:val="center"/>
        <w:rPr>
          <w:rFonts w:ascii="Times New Roman" w:eastAsia="휴먼명조" w:hAnsi="Times New Roman"/>
          <w:color w:val="000000"/>
          <w:sz w:val="30"/>
          <w:szCs w:val="30"/>
          <w:u w:val="single"/>
        </w:rPr>
      </w:pPr>
      <w:r>
        <w:rPr>
          <w:rFonts w:ascii="Times New Roman" w:eastAsia="휴먼명조" w:hAnsi="Times New Roman"/>
          <w:b/>
          <w:bCs/>
          <w:color w:val="000000"/>
          <w:sz w:val="30"/>
          <w:szCs w:val="30"/>
          <w:u w:val="single"/>
        </w:rPr>
        <w:t xml:space="preserve">BID SUMMARY </w:t>
      </w:r>
    </w:p>
    <w:p w14:paraId="0A19D926" w14:textId="77777777" w:rsidR="004864B1" w:rsidRDefault="00AD7118">
      <w:pPr>
        <w:pStyle w:val="a3"/>
        <w:spacing w:before="0" w:beforeAutospacing="0" w:after="0" w:afterAutospacing="0"/>
        <w:jc w:val="both"/>
        <w:rPr>
          <w:rFonts w:ascii="Times New Roman" w:eastAsia="한양신명조" w:hAnsi="Times New Roman"/>
          <w:b/>
          <w:bCs/>
          <w:color w:val="000000"/>
          <w:sz w:val="18"/>
          <w:szCs w:val="20"/>
        </w:rPr>
      </w:pPr>
      <w:r>
        <w:rPr>
          <w:rFonts w:ascii="Times New Roman" w:eastAsia="한양신명조" w:hAnsi="Times New Roman" w:hint="eastAsia"/>
          <w:b/>
          <w:bCs/>
          <w:color w:val="000000"/>
          <w:sz w:val="18"/>
          <w:szCs w:val="20"/>
        </w:rPr>
        <w:t xml:space="preserve"> </w:t>
      </w:r>
    </w:p>
    <w:p w14:paraId="1CAC4AD8" w14:textId="198AD0D2" w:rsidR="004864B1" w:rsidRDefault="00AD7118">
      <w:pPr>
        <w:pStyle w:val="a3"/>
        <w:spacing w:before="0" w:beforeAutospacing="0" w:after="0" w:afterAutospacing="0"/>
        <w:jc w:val="both"/>
        <w:rPr>
          <w:rFonts w:ascii="Times New Roman" w:eastAsia="한양신명조" w:hAnsi="Times New Roman"/>
          <w:b/>
          <w:bCs/>
          <w:color w:val="FF0000"/>
          <w:sz w:val="20"/>
          <w:szCs w:val="20"/>
        </w:rPr>
      </w:pPr>
      <w:r>
        <w:rPr>
          <w:rFonts w:ascii="Times New Roman" w:eastAsia="한양신명조" w:hAnsi="Times New Roman"/>
          <w:b/>
          <w:bCs/>
          <w:color w:val="000000"/>
          <w:sz w:val="18"/>
          <w:szCs w:val="20"/>
        </w:rPr>
        <w:t xml:space="preserve">1. </w:t>
      </w:r>
      <w:r>
        <w:rPr>
          <w:rFonts w:ascii="Times New Roman" w:eastAsia="한양신명조" w:hAnsi="Times New Roman"/>
          <w:b/>
          <w:bCs/>
          <w:color w:val="000000"/>
          <w:sz w:val="20"/>
          <w:szCs w:val="20"/>
        </w:rPr>
        <w:t>INV. NO. ADD-2</w:t>
      </w:r>
      <w:r w:rsidR="00011C9D">
        <w:rPr>
          <w:rFonts w:ascii="Times New Roman" w:eastAsia="한양신명조" w:hAnsi="Times New Roman" w:hint="eastAsia"/>
          <w:b/>
          <w:bCs/>
          <w:color w:val="000000"/>
          <w:sz w:val="20"/>
          <w:szCs w:val="20"/>
        </w:rPr>
        <w:t>6</w:t>
      </w:r>
      <w:r>
        <w:rPr>
          <w:rFonts w:ascii="Times New Roman" w:eastAsia="한양신명조" w:hAnsi="Times New Roman"/>
          <w:b/>
          <w:bCs/>
          <w:color w:val="000000"/>
          <w:sz w:val="20"/>
          <w:szCs w:val="20"/>
        </w:rPr>
        <w:t>-0</w:t>
      </w:r>
      <w:r w:rsidR="00482704">
        <w:rPr>
          <w:rFonts w:ascii="Times New Roman" w:eastAsia="한양신명조" w:hAnsi="Times New Roman" w:hint="eastAsia"/>
          <w:b/>
          <w:bCs/>
          <w:color w:val="000000"/>
          <w:sz w:val="20"/>
          <w:szCs w:val="20"/>
        </w:rPr>
        <w:t>14</w:t>
      </w:r>
      <w:r>
        <w:rPr>
          <w:rFonts w:ascii="Times New Roman" w:eastAsia="한양신명조" w:hAnsi="Times New Roman"/>
          <w:b/>
          <w:bCs/>
          <w:color w:val="000000"/>
          <w:sz w:val="20"/>
          <w:szCs w:val="20"/>
        </w:rPr>
        <w:t xml:space="preserve"> &amp; P.R.NO R2</w:t>
      </w:r>
      <w:r w:rsidR="0085108D">
        <w:rPr>
          <w:rFonts w:ascii="Times New Roman" w:eastAsia="한양신명조" w:hAnsi="Times New Roman" w:hint="eastAsia"/>
          <w:b/>
          <w:bCs/>
          <w:color w:val="000000"/>
          <w:sz w:val="20"/>
          <w:szCs w:val="20"/>
        </w:rPr>
        <w:t>6</w:t>
      </w:r>
      <w:r w:rsidR="00482704">
        <w:rPr>
          <w:rFonts w:ascii="Times New Roman" w:eastAsia="한양신명조" w:hAnsi="Times New Roman" w:hint="eastAsia"/>
          <w:b/>
          <w:bCs/>
          <w:color w:val="000000"/>
          <w:sz w:val="20"/>
          <w:szCs w:val="20"/>
        </w:rPr>
        <w:t>046U</w:t>
      </w:r>
      <w:r>
        <w:rPr>
          <w:rFonts w:ascii="Times New Roman" w:eastAsia="한양신명조" w:hAnsi="Times New Roman"/>
          <w:b/>
          <w:bCs/>
          <w:color w:val="000000"/>
          <w:sz w:val="20"/>
          <w:szCs w:val="20"/>
        </w:rPr>
        <w:t>F</w:t>
      </w:r>
    </w:p>
    <w:p w14:paraId="18BFFCC0" w14:textId="77777777" w:rsidR="004864B1" w:rsidRDefault="004864B1">
      <w:pPr>
        <w:pStyle w:val="a3"/>
        <w:spacing w:before="0" w:beforeAutospacing="0" w:after="0" w:afterAutospacing="0"/>
        <w:jc w:val="both"/>
        <w:rPr>
          <w:rFonts w:ascii="Times New Roman" w:eastAsia="한양신명조" w:hAnsi="Times New Roman"/>
          <w:b/>
          <w:bCs/>
          <w:color w:val="000000"/>
          <w:sz w:val="20"/>
          <w:szCs w:val="20"/>
        </w:rPr>
      </w:pPr>
    </w:p>
    <w:p w14:paraId="18501D65" w14:textId="77777777" w:rsidR="004864B1" w:rsidRDefault="00AD7118">
      <w:pPr>
        <w:pStyle w:val="a3"/>
        <w:spacing w:before="0" w:beforeAutospacing="0" w:after="0" w:afterAutospacing="0"/>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2. PROJECTS &amp; SCHEDULE</w:t>
      </w:r>
      <w:r>
        <w:rPr>
          <w:rFonts w:ascii="Times New Roman" w:eastAsia="한양신명조" w:hAnsi="Times New Roman"/>
          <w:color w:val="000000"/>
          <w:sz w:val="20"/>
          <w:szCs w:val="20"/>
        </w:rPr>
        <w:t xml:space="preserve"> </w:t>
      </w:r>
    </w:p>
    <w:tbl>
      <w:tblPr>
        <w:tblW w:w="926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268"/>
        <w:gridCol w:w="1673"/>
        <w:gridCol w:w="1673"/>
        <w:gridCol w:w="2367"/>
        <w:gridCol w:w="1285"/>
      </w:tblGrid>
      <w:tr w:rsidR="004864B1" w14:paraId="20C55A40" w14:textId="77777777">
        <w:trPr>
          <w:trHeight w:val="392"/>
        </w:trPr>
        <w:tc>
          <w:tcPr>
            <w:tcW w:w="2268" w:type="dxa"/>
            <w:tcBorders>
              <w:top w:val="single" w:sz="4" w:space="0" w:color="auto"/>
              <w:left w:val="single" w:sz="4" w:space="0" w:color="auto"/>
              <w:bottom w:val="single" w:sz="4" w:space="0" w:color="auto"/>
              <w:right w:val="single" w:sz="4" w:space="0" w:color="auto"/>
            </w:tcBorders>
            <w:vAlign w:val="center"/>
            <w:hideMark/>
          </w:tcPr>
          <w:p w14:paraId="54845A09" w14:textId="77777777" w:rsidR="004864B1" w:rsidRDefault="00AD7118">
            <w:pPr>
              <w:pStyle w:val="a3"/>
              <w:spacing w:before="0" w:beforeAutospacing="0" w:after="0" w:afterAutospacing="0"/>
              <w:jc w:val="center"/>
              <w:rPr>
                <w:rFonts w:ascii="Times New Roman" w:eastAsia="한양신명조" w:hAnsi="Times New Roman"/>
                <w:b/>
                <w:color w:val="000000"/>
                <w:kern w:val="2"/>
                <w:sz w:val="20"/>
                <w:szCs w:val="20"/>
              </w:rPr>
            </w:pPr>
            <w:r>
              <w:rPr>
                <w:rFonts w:ascii="Times New Roman" w:eastAsia="한양신명조" w:hAnsi="Times New Roman"/>
                <w:b/>
                <w:color w:val="000000"/>
                <w:kern w:val="2"/>
                <w:sz w:val="20"/>
                <w:szCs w:val="20"/>
              </w:rPr>
              <w:t>Project Name</w:t>
            </w:r>
          </w:p>
        </w:tc>
        <w:tc>
          <w:tcPr>
            <w:tcW w:w="1673" w:type="dxa"/>
            <w:tcBorders>
              <w:top w:val="single" w:sz="4" w:space="0" w:color="auto"/>
              <w:left w:val="single" w:sz="4" w:space="0" w:color="auto"/>
              <w:bottom w:val="single" w:sz="4" w:space="0" w:color="auto"/>
              <w:right w:val="single" w:sz="4" w:space="0" w:color="auto"/>
            </w:tcBorders>
            <w:vAlign w:val="center"/>
            <w:hideMark/>
          </w:tcPr>
          <w:p w14:paraId="747EDF26" w14:textId="77777777" w:rsidR="004864B1" w:rsidRDefault="00AD7118">
            <w:pPr>
              <w:pStyle w:val="a3"/>
              <w:spacing w:before="0" w:beforeAutospacing="0" w:after="0" w:afterAutospacing="0"/>
              <w:ind w:rightChars="-145" w:right="-290" w:firstLineChars="50" w:firstLine="98"/>
              <w:rPr>
                <w:rFonts w:ascii="Times New Roman" w:eastAsia="한양신명조" w:hAnsi="Times New Roman"/>
                <w:b/>
                <w:color w:val="000000"/>
                <w:kern w:val="2"/>
                <w:sz w:val="20"/>
                <w:szCs w:val="20"/>
              </w:rPr>
            </w:pPr>
            <w:r>
              <w:rPr>
                <w:rFonts w:ascii="Times New Roman" w:eastAsia="한양신명조" w:hAnsi="Times New Roman" w:hint="eastAsia"/>
                <w:b/>
                <w:color w:val="000000"/>
                <w:kern w:val="2"/>
                <w:sz w:val="20"/>
                <w:szCs w:val="20"/>
              </w:rPr>
              <w:t>Registration</w:t>
            </w:r>
          </w:p>
          <w:p w14:paraId="4243AF16" w14:textId="77777777" w:rsidR="004864B1" w:rsidRDefault="00AD7118">
            <w:pPr>
              <w:pStyle w:val="a3"/>
              <w:spacing w:before="0" w:beforeAutospacing="0" w:after="0" w:afterAutospacing="0"/>
              <w:ind w:rightChars="-145" w:right="-290" w:firstLineChars="100" w:firstLine="196"/>
              <w:rPr>
                <w:rFonts w:ascii="Times New Roman" w:eastAsia="한양신명조" w:hAnsi="Times New Roman"/>
                <w:b/>
                <w:color w:val="000000"/>
                <w:kern w:val="2"/>
                <w:sz w:val="20"/>
                <w:szCs w:val="20"/>
              </w:rPr>
            </w:pPr>
            <w:r>
              <w:rPr>
                <w:rFonts w:ascii="Times New Roman" w:eastAsia="한양신명조" w:hAnsi="Times New Roman"/>
                <w:b/>
                <w:color w:val="000000"/>
                <w:kern w:val="2"/>
                <w:sz w:val="20"/>
                <w:szCs w:val="20"/>
              </w:rPr>
              <w:t>Date/Time</w:t>
            </w:r>
          </w:p>
        </w:tc>
        <w:tc>
          <w:tcPr>
            <w:tcW w:w="1673" w:type="dxa"/>
            <w:tcBorders>
              <w:top w:val="single" w:sz="4" w:space="0" w:color="auto"/>
              <w:left w:val="single" w:sz="4" w:space="0" w:color="auto"/>
              <w:bottom w:val="single" w:sz="4" w:space="0" w:color="auto"/>
              <w:right w:val="single" w:sz="4" w:space="0" w:color="auto"/>
            </w:tcBorders>
            <w:vAlign w:val="center"/>
          </w:tcPr>
          <w:p w14:paraId="39A0C99E" w14:textId="77777777" w:rsidR="004864B1" w:rsidRDefault="00AD7118">
            <w:pPr>
              <w:pStyle w:val="a3"/>
              <w:spacing w:before="0" w:beforeAutospacing="0" w:after="0" w:afterAutospacing="0"/>
              <w:ind w:rightChars="-145" w:right="-290" w:firstLineChars="250" w:firstLine="491"/>
              <w:rPr>
                <w:rFonts w:ascii="Times New Roman" w:eastAsia="한양신명조" w:hAnsi="Times New Roman"/>
                <w:b/>
                <w:color w:val="000000"/>
                <w:kern w:val="2"/>
                <w:sz w:val="20"/>
                <w:szCs w:val="20"/>
              </w:rPr>
            </w:pPr>
            <w:r>
              <w:rPr>
                <w:rFonts w:ascii="Times New Roman" w:eastAsia="한양신명조" w:hAnsi="Times New Roman"/>
                <w:b/>
                <w:color w:val="000000"/>
                <w:kern w:val="2"/>
                <w:sz w:val="20"/>
                <w:szCs w:val="20"/>
              </w:rPr>
              <w:t>Bid</w:t>
            </w:r>
          </w:p>
          <w:p w14:paraId="68637814" w14:textId="77777777" w:rsidR="004864B1" w:rsidRDefault="00AD7118">
            <w:pPr>
              <w:pStyle w:val="a3"/>
              <w:spacing w:before="0" w:beforeAutospacing="0" w:after="0" w:afterAutospacing="0"/>
              <w:ind w:rightChars="-145" w:right="-290" w:firstLineChars="50" w:firstLine="98"/>
              <w:rPr>
                <w:rFonts w:ascii="Times New Roman" w:eastAsia="한양신명조" w:hAnsi="Times New Roman"/>
                <w:b/>
                <w:color w:val="000000"/>
                <w:kern w:val="2"/>
                <w:sz w:val="20"/>
                <w:szCs w:val="20"/>
              </w:rPr>
            </w:pPr>
            <w:r>
              <w:rPr>
                <w:rFonts w:ascii="Times New Roman" w:eastAsia="한양신명조" w:hAnsi="Times New Roman"/>
                <w:b/>
                <w:color w:val="000000"/>
                <w:kern w:val="2"/>
                <w:sz w:val="20"/>
                <w:szCs w:val="20"/>
              </w:rPr>
              <w:t>Due</w:t>
            </w:r>
            <w:r>
              <w:rPr>
                <w:rFonts w:ascii="Times New Roman" w:eastAsia="한양신명조" w:hAnsi="Times New Roman" w:hint="eastAsia"/>
                <w:b/>
                <w:color w:val="000000"/>
                <w:kern w:val="2"/>
                <w:sz w:val="20"/>
                <w:szCs w:val="20"/>
              </w:rPr>
              <w:t xml:space="preserve"> </w:t>
            </w:r>
            <w:r>
              <w:rPr>
                <w:rFonts w:ascii="Times New Roman" w:eastAsia="한양신명조" w:hAnsi="Times New Roman"/>
                <w:b/>
                <w:color w:val="000000"/>
                <w:kern w:val="2"/>
                <w:sz w:val="20"/>
                <w:szCs w:val="20"/>
              </w:rPr>
              <w:t>Date/Time</w:t>
            </w:r>
          </w:p>
        </w:tc>
        <w:tc>
          <w:tcPr>
            <w:tcW w:w="2367" w:type="dxa"/>
            <w:tcBorders>
              <w:top w:val="single" w:sz="4" w:space="0" w:color="auto"/>
              <w:left w:val="single" w:sz="4" w:space="0" w:color="auto"/>
              <w:bottom w:val="single" w:sz="4" w:space="0" w:color="auto"/>
              <w:right w:val="single" w:sz="4" w:space="0" w:color="auto"/>
            </w:tcBorders>
            <w:vAlign w:val="center"/>
            <w:hideMark/>
          </w:tcPr>
          <w:p w14:paraId="4B02949F" w14:textId="77777777" w:rsidR="004864B1" w:rsidRDefault="00AD7118">
            <w:pPr>
              <w:pStyle w:val="a3"/>
              <w:snapToGrid w:val="0"/>
              <w:spacing w:before="0" w:beforeAutospacing="0" w:after="0" w:afterAutospacing="0"/>
              <w:jc w:val="center"/>
              <w:rPr>
                <w:rFonts w:ascii="Times New Roman" w:eastAsia="한양신명조" w:hAnsi="Times New Roman"/>
                <w:b/>
                <w:color w:val="000000"/>
                <w:kern w:val="2"/>
                <w:sz w:val="20"/>
                <w:szCs w:val="20"/>
              </w:rPr>
            </w:pPr>
            <w:r>
              <w:rPr>
                <w:rFonts w:ascii="Times New Roman" w:eastAsia="한양신명조" w:hAnsi="Times New Roman"/>
                <w:b/>
                <w:color w:val="000000"/>
                <w:kern w:val="2"/>
                <w:sz w:val="20"/>
                <w:szCs w:val="20"/>
              </w:rPr>
              <w:t>Bid Place</w:t>
            </w:r>
          </w:p>
        </w:tc>
        <w:tc>
          <w:tcPr>
            <w:tcW w:w="1285" w:type="dxa"/>
            <w:tcBorders>
              <w:top w:val="single" w:sz="4" w:space="0" w:color="auto"/>
              <w:left w:val="single" w:sz="4" w:space="0" w:color="auto"/>
              <w:bottom w:val="single" w:sz="4" w:space="0" w:color="auto"/>
              <w:right w:val="single" w:sz="4" w:space="0" w:color="auto"/>
            </w:tcBorders>
            <w:vAlign w:val="center"/>
            <w:hideMark/>
          </w:tcPr>
          <w:p w14:paraId="3D0C6D2E" w14:textId="77777777" w:rsidR="004864B1" w:rsidRDefault="00AD7118">
            <w:pPr>
              <w:pStyle w:val="a3"/>
              <w:spacing w:before="0" w:beforeAutospacing="0" w:after="0" w:afterAutospacing="0"/>
              <w:jc w:val="center"/>
              <w:rPr>
                <w:rFonts w:ascii="Times New Roman" w:eastAsia="한양신명조" w:hAnsi="Times New Roman"/>
                <w:b/>
                <w:color w:val="000000"/>
                <w:kern w:val="2"/>
                <w:sz w:val="20"/>
                <w:szCs w:val="20"/>
              </w:rPr>
            </w:pPr>
            <w:r>
              <w:rPr>
                <w:rFonts w:ascii="Times New Roman" w:eastAsia="한양신명조" w:hAnsi="Times New Roman"/>
                <w:b/>
                <w:color w:val="000000"/>
                <w:kern w:val="2"/>
                <w:sz w:val="20"/>
                <w:szCs w:val="20"/>
              </w:rPr>
              <w:t>Remark</w:t>
            </w:r>
          </w:p>
        </w:tc>
      </w:tr>
      <w:tr w:rsidR="004864B1" w14:paraId="372D8DA4" w14:textId="77777777">
        <w:trPr>
          <w:trHeight w:val="527"/>
        </w:trPr>
        <w:tc>
          <w:tcPr>
            <w:tcW w:w="2268" w:type="dxa"/>
            <w:tcBorders>
              <w:top w:val="single" w:sz="4" w:space="0" w:color="auto"/>
              <w:left w:val="single" w:sz="4" w:space="0" w:color="auto"/>
              <w:bottom w:val="single" w:sz="4" w:space="0" w:color="auto"/>
              <w:right w:val="single" w:sz="4" w:space="0" w:color="auto"/>
            </w:tcBorders>
            <w:vAlign w:val="center"/>
            <w:hideMark/>
          </w:tcPr>
          <w:p w14:paraId="4E24093D" w14:textId="58C0196A" w:rsidR="004864B1" w:rsidRDefault="00482704">
            <w:pPr>
              <w:wordWrap/>
              <w:snapToGrid w:val="0"/>
              <w:jc w:val="center"/>
              <w:rPr>
                <w:rFonts w:ascii="Times New Roman"/>
                <w:szCs w:val="20"/>
              </w:rPr>
            </w:pPr>
            <w:r w:rsidRPr="00482704">
              <w:rPr>
                <w:rFonts w:ascii="Times New Roman"/>
                <w:szCs w:val="20"/>
              </w:rPr>
              <w:t>High-Intensity EMC Amplifier</w:t>
            </w:r>
          </w:p>
        </w:tc>
        <w:tc>
          <w:tcPr>
            <w:tcW w:w="1673" w:type="dxa"/>
            <w:tcBorders>
              <w:top w:val="single" w:sz="4" w:space="0" w:color="auto"/>
              <w:left w:val="single" w:sz="4" w:space="0" w:color="auto"/>
              <w:bottom w:val="single" w:sz="4" w:space="0" w:color="auto"/>
              <w:right w:val="single" w:sz="4" w:space="0" w:color="auto"/>
            </w:tcBorders>
            <w:vAlign w:val="center"/>
            <w:hideMark/>
          </w:tcPr>
          <w:p w14:paraId="578347A5" w14:textId="03AC1F3A" w:rsidR="004864B1" w:rsidRDefault="00482704">
            <w:pPr>
              <w:wordWrap/>
              <w:snapToGrid w:val="0"/>
              <w:ind w:firstLineChars="50" w:firstLine="100"/>
              <w:rPr>
                <w:rFonts w:ascii="Times New Roman" w:eastAsiaTheme="minorEastAsia" w:hAnsiTheme="minorHAnsi"/>
                <w:szCs w:val="20"/>
              </w:rPr>
            </w:pPr>
            <w:r>
              <w:rPr>
                <w:rFonts w:ascii="Times New Roman" w:hint="eastAsia"/>
                <w:szCs w:val="20"/>
              </w:rPr>
              <w:t>Sep</w:t>
            </w:r>
            <w:r w:rsidR="00AD7118">
              <w:rPr>
                <w:rFonts w:ascii="Times New Roman" w:hint="eastAsia"/>
                <w:szCs w:val="20"/>
              </w:rPr>
              <w:t xml:space="preserve"> </w:t>
            </w:r>
            <w:r w:rsidR="00762307">
              <w:rPr>
                <w:rFonts w:ascii="Times New Roman" w:hint="eastAsia"/>
                <w:szCs w:val="20"/>
              </w:rPr>
              <w:t>29</w:t>
            </w:r>
            <w:r w:rsidR="00AD7118">
              <w:rPr>
                <w:rFonts w:ascii="Times New Roman"/>
                <w:szCs w:val="20"/>
              </w:rPr>
              <w:t>th, 202</w:t>
            </w:r>
            <w:r>
              <w:rPr>
                <w:rFonts w:ascii="Times New Roman" w:hint="eastAsia"/>
                <w:szCs w:val="20"/>
              </w:rPr>
              <w:t>6</w:t>
            </w:r>
          </w:p>
          <w:p w14:paraId="626060A7" w14:textId="77777777" w:rsidR="004864B1" w:rsidRDefault="00AD7118">
            <w:pPr>
              <w:wordWrap/>
              <w:snapToGrid w:val="0"/>
              <w:jc w:val="center"/>
              <w:rPr>
                <w:rFonts w:ascii="Times New Roman"/>
                <w:szCs w:val="20"/>
              </w:rPr>
            </w:pPr>
            <w:r>
              <w:rPr>
                <w:rFonts w:ascii="Times New Roman"/>
                <w:szCs w:val="20"/>
              </w:rPr>
              <w:t>(13:30 ~ 14:30)</w:t>
            </w:r>
          </w:p>
        </w:tc>
        <w:tc>
          <w:tcPr>
            <w:tcW w:w="1673" w:type="dxa"/>
            <w:tcBorders>
              <w:top w:val="single" w:sz="4" w:space="0" w:color="auto"/>
              <w:left w:val="single" w:sz="4" w:space="0" w:color="auto"/>
              <w:bottom w:val="single" w:sz="4" w:space="0" w:color="auto"/>
              <w:right w:val="single" w:sz="4" w:space="0" w:color="auto"/>
            </w:tcBorders>
            <w:vAlign w:val="center"/>
          </w:tcPr>
          <w:p w14:paraId="2668CD19" w14:textId="48AB2593" w:rsidR="004864B1" w:rsidRDefault="00482704">
            <w:pPr>
              <w:wordWrap/>
              <w:snapToGrid w:val="0"/>
              <w:ind w:firstLineChars="50" w:firstLine="100"/>
              <w:rPr>
                <w:rFonts w:ascii="Times New Roman" w:eastAsiaTheme="minorEastAsia" w:hAnsiTheme="minorHAnsi"/>
                <w:szCs w:val="20"/>
              </w:rPr>
            </w:pPr>
            <w:r>
              <w:rPr>
                <w:rFonts w:ascii="Times New Roman" w:hint="eastAsia"/>
                <w:szCs w:val="20"/>
              </w:rPr>
              <w:t>Sep</w:t>
            </w:r>
            <w:r w:rsidR="00AD7118">
              <w:rPr>
                <w:rFonts w:ascii="Times New Roman" w:hint="eastAsia"/>
                <w:szCs w:val="20"/>
              </w:rPr>
              <w:t xml:space="preserve"> </w:t>
            </w:r>
            <w:r w:rsidR="00762307">
              <w:rPr>
                <w:rFonts w:ascii="Times New Roman" w:hint="eastAsia"/>
                <w:szCs w:val="20"/>
              </w:rPr>
              <w:t>29</w:t>
            </w:r>
            <w:r w:rsidR="00AD7118">
              <w:rPr>
                <w:rFonts w:ascii="Times New Roman"/>
                <w:szCs w:val="20"/>
              </w:rPr>
              <w:t>th, 202</w:t>
            </w:r>
            <w:r>
              <w:rPr>
                <w:rFonts w:ascii="Times New Roman" w:hint="eastAsia"/>
                <w:szCs w:val="20"/>
              </w:rPr>
              <w:t>6</w:t>
            </w:r>
          </w:p>
          <w:p w14:paraId="1D90F72D" w14:textId="09F14BDE" w:rsidR="004864B1" w:rsidRDefault="00AD7118">
            <w:pPr>
              <w:pStyle w:val="a3"/>
              <w:snapToGrid w:val="0"/>
              <w:spacing w:before="0" w:beforeAutospacing="0" w:after="0" w:afterAutospacing="0"/>
              <w:jc w:val="center"/>
              <w:rPr>
                <w:rFonts w:ascii="Times New Roman" w:eastAsia="한양신명조" w:hAnsi="Times New Roman"/>
                <w:kern w:val="2"/>
                <w:sz w:val="20"/>
                <w:szCs w:val="20"/>
              </w:rPr>
            </w:pPr>
            <w:r>
              <w:rPr>
                <w:rFonts w:ascii="Times New Roman"/>
                <w:sz w:val="20"/>
                <w:szCs w:val="20"/>
              </w:rPr>
              <w:t xml:space="preserve"> (15:</w:t>
            </w:r>
            <w:r w:rsidR="00482704">
              <w:rPr>
                <w:rFonts w:ascii="Times New Roman" w:hint="eastAsia"/>
                <w:sz w:val="20"/>
                <w:szCs w:val="20"/>
              </w:rPr>
              <w:t>0</w:t>
            </w:r>
            <w:r>
              <w:rPr>
                <w:rFonts w:ascii="Times New Roman"/>
                <w:sz w:val="20"/>
                <w:szCs w:val="20"/>
              </w:rPr>
              <w:t>0)</w:t>
            </w:r>
          </w:p>
        </w:tc>
        <w:tc>
          <w:tcPr>
            <w:tcW w:w="2367" w:type="dxa"/>
            <w:tcBorders>
              <w:top w:val="single" w:sz="4" w:space="0" w:color="auto"/>
              <w:left w:val="single" w:sz="4" w:space="0" w:color="auto"/>
              <w:bottom w:val="single" w:sz="4" w:space="0" w:color="auto"/>
              <w:right w:val="single" w:sz="4" w:space="0" w:color="auto"/>
            </w:tcBorders>
            <w:vAlign w:val="center"/>
            <w:hideMark/>
          </w:tcPr>
          <w:p w14:paraId="5D672A93" w14:textId="77777777" w:rsidR="004864B1" w:rsidRDefault="00AD7118">
            <w:pPr>
              <w:pStyle w:val="a3"/>
              <w:snapToGrid w:val="0"/>
              <w:spacing w:before="0" w:beforeAutospacing="0" w:after="0" w:afterAutospacing="0"/>
              <w:jc w:val="center"/>
              <w:rPr>
                <w:rFonts w:ascii="Times New Roman" w:eastAsia="한양신명조" w:hAnsi="Times New Roman"/>
                <w:kern w:val="2"/>
                <w:sz w:val="20"/>
                <w:szCs w:val="20"/>
              </w:rPr>
            </w:pPr>
            <w:r>
              <w:rPr>
                <w:rFonts w:ascii="Times New Roman" w:eastAsia="한양신명조" w:hAnsi="Times New Roman"/>
                <w:kern w:val="2"/>
                <w:sz w:val="20"/>
                <w:szCs w:val="20"/>
              </w:rPr>
              <w:t>ADD Bidding Room</w:t>
            </w:r>
          </w:p>
          <w:p w14:paraId="59D93034" w14:textId="77777777" w:rsidR="004864B1" w:rsidRDefault="00AD7118">
            <w:pPr>
              <w:pStyle w:val="a3"/>
              <w:snapToGrid w:val="0"/>
              <w:spacing w:before="0" w:beforeAutospacing="0" w:after="0" w:afterAutospacing="0"/>
              <w:jc w:val="center"/>
              <w:rPr>
                <w:rFonts w:ascii="Times New Roman" w:eastAsia="한양신명조" w:hAnsi="Times New Roman"/>
                <w:kern w:val="2"/>
                <w:sz w:val="20"/>
                <w:szCs w:val="20"/>
              </w:rPr>
            </w:pPr>
            <w:r>
              <w:rPr>
                <w:rFonts w:ascii="Times New Roman" w:eastAsia="한양신명조" w:hAnsi="Times New Roman"/>
                <w:kern w:val="2"/>
                <w:sz w:val="20"/>
                <w:szCs w:val="20"/>
              </w:rPr>
              <w:t>(Industry-Education Complex, ADD, Daejeon)</w:t>
            </w:r>
          </w:p>
        </w:tc>
        <w:tc>
          <w:tcPr>
            <w:tcW w:w="1285" w:type="dxa"/>
            <w:tcBorders>
              <w:top w:val="single" w:sz="4" w:space="0" w:color="auto"/>
              <w:left w:val="single" w:sz="4" w:space="0" w:color="auto"/>
              <w:bottom w:val="single" w:sz="4" w:space="0" w:color="auto"/>
              <w:right w:val="single" w:sz="4" w:space="0" w:color="auto"/>
            </w:tcBorders>
            <w:vAlign w:val="center"/>
            <w:hideMark/>
          </w:tcPr>
          <w:p w14:paraId="7C1B1CD2" w14:textId="77777777" w:rsidR="004864B1" w:rsidRDefault="00AD7118">
            <w:pPr>
              <w:pStyle w:val="a3"/>
              <w:snapToGrid w:val="0"/>
              <w:jc w:val="center"/>
              <w:rPr>
                <w:rFonts w:ascii="Times New Roman" w:eastAsia="한양신명조" w:hAnsi="Times New Roman"/>
                <w:color w:val="000000"/>
                <w:kern w:val="2"/>
                <w:sz w:val="20"/>
                <w:szCs w:val="20"/>
              </w:rPr>
            </w:pPr>
            <w:r>
              <w:rPr>
                <w:rFonts w:ascii="Times New Roman" w:eastAsia="한양신명조" w:hAnsi="Times New Roman"/>
                <w:color w:val="000000"/>
                <w:kern w:val="2"/>
                <w:sz w:val="20"/>
                <w:szCs w:val="20"/>
              </w:rPr>
              <w:t>Two Step Sealed Bidding</w:t>
            </w:r>
          </w:p>
        </w:tc>
      </w:tr>
    </w:tbl>
    <w:p w14:paraId="699F8F0A" w14:textId="77777777" w:rsidR="004864B1" w:rsidRDefault="004864B1">
      <w:pPr>
        <w:pStyle w:val="a3"/>
        <w:spacing w:before="0" w:beforeAutospacing="0" w:after="0" w:afterAutospacing="0"/>
        <w:jc w:val="both"/>
        <w:rPr>
          <w:rFonts w:ascii="Times New Roman" w:eastAsia="한양신명조" w:hAnsi="Times New Roman"/>
          <w:b/>
          <w:bCs/>
          <w:color w:val="000000"/>
          <w:sz w:val="20"/>
          <w:szCs w:val="20"/>
        </w:rPr>
      </w:pPr>
    </w:p>
    <w:p w14:paraId="293F50E5" w14:textId="77777777" w:rsidR="004864B1" w:rsidRDefault="00AD7118">
      <w:pPr>
        <w:pStyle w:val="a3"/>
        <w:spacing w:before="0" w:beforeAutospacing="0" w:after="0" w:afterAutospacing="0"/>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3. QUALIFICATION FOR BIDDER</w:t>
      </w:r>
      <w:r>
        <w:rPr>
          <w:rFonts w:ascii="Times New Roman" w:eastAsia="한양신명조" w:hAnsi="Times New Roman"/>
          <w:color w:val="000000"/>
          <w:sz w:val="20"/>
          <w:szCs w:val="20"/>
        </w:rPr>
        <w:t xml:space="preserve"> </w:t>
      </w:r>
    </w:p>
    <w:p w14:paraId="7D0F27FF" w14:textId="77777777" w:rsidR="004864B1" w:rsidRDefault="00AD7118">
      <w:pPr>
        <w:pStyle w:val="a3"/>
        <w:spacing w:before="0" w:beforeAutospacing="0" w:after="0" w:afterAutospacing="0"/>
        <w:ind w:left="390" w:hanging="195"/>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Foreign manufacturer or supplier having a principal place of business in abroad.</w:t>
      </w:r>
    </w:p>
    <w:p w14:paraId="73072BD8" w14:textId="77777777" w:rsidR="00102A2C" w:rsidRPr="00223EC7" w:rsidRDefault="00102A2C" w:rsidP="00102A2C">
      <w:pPr>
        <w:pStyle w:val="a3"/>
        <w:spacing w:before="0" w:beforeAutospacing="0" w:after="0" w:afterAutospacing="0" w:line="120" w:lineRule="auto"/>
        <w:ind w:left="386" w:hanging="193"/>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Any Foreign </w:t>
      </w:r>
      <w:r w:rsidRPr="008A5FCD">
        <w:rPr>
          <w:rFonts w:ascii="Times New Roman" w:eastAsia="한양신명조" w:hAnsi="Times New Roman"/>
          <w:color w:val="000000"/>
          <w:sz w:val="20"/>
          <w:szCs w:val="20"/>
        </w:rPr>
        <w:t>supplier who has</w:t>
      </w:r>
      <w:r>
        <w:rPr>
          <w:rFonts w:ascii="Times New Roman" w:eastAsia="한양신명조" w:hAnsi="Times New Roman"/>
          <w:color w:val="000000"/>
          <w:sz w:val="20"/>
          <w:szCs w:val="20"/>
        </w:rPr>
        <w:t xml:space="preserve"> </w:t>
      </w:r>
      <w:r w:rsidRPr="008A5FCD">
        <w:rPr>
          <w:rFonts w:ascii="Times New Roman" w:eastAsia="한양신명조" w:hAnsi="Times New Roman"/>
          <w:color w:val="000000"/>
          <w:sz w:val="20"/>
          <w:szCs w:val="20"/>
        </w:rPr>
        <w:t>manufacturer’s certificate issued by manufacturer.</w:t>
      </w:r>
    </w:p>
    <w:p w14:paraId="0E79BDEE" w14:textId="77777777" w:rsidR="004864B1" w:rsidRPr="00102A2C" w:rsidRDefault="004864B1">
      <w:pPr>
        <w:pStyle w:val="a3"/>
        <w:spacing w:before="0" w:beforeAutospacing="0" w:after="0" w:afterAutospacing="0" w:line="315" w:lineRule="atLeast"/>
        <w:ind w:left="390"/>
        <w:jc w:val="both"/>
        <w:rPr>
          <w:rFonts w:ascii="Times New Roman" w:eastAsia="한양신명조" w:hAnsi="Times New Roman"/>
          <w:color w:val="000000"/>
          <w:sz w:val="20"/>
          <w:szCs w:val="20"/>
        </w:rPr>
      </w:pPr>
    </w:p>
    <w:p w14:paraId="6F780F40" w14:textId="77777777" w:rsidR="004864B1" w:rsidRDefault="00AD7118">
      <w:pPr>
        <w:pStyle w:val="a3"/>
        <w:spacing w:before="0" w:beforeAutospacing="0" w:after="0" w:afterAutospacing="0"/>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4. REQUIRED DOCUMENTS:</w:t>
      </w:r>
      <w:r>
        <w:rPr>
          <w:rFonts w:ascii="Times New Roman" w:eastAsia="한양신명조" w:hAnsi="Times New Roman"/>
          <w:color w:val="000000"/>
          <w:sz w:val="20"/>
          <w:szCs w:val="20"/>
        </w:rPr>
        <w:t xml:space="preserve"> </w:t>
      </w:r>
    </w:p>
    <w:p w14:paraId="6BEE0880" w14:textId="645E5808" w:rsidR="004864B1" w:rsidRPr="00762307" w:rsidRDefault="00AD7118">
      <w:pPr>
        <w:pStyle w:val="a3"/>
        <w:snapToGrid w:val="0"/>
        <w:spacing w:before="0" w:beforeAutospacing="0" w:after="0" w:afterAutospacing="0"/>
        <w:ind w:leftChars="96" w:left="1484" w:hangingChars="646" w:hanging="1292"/>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Registration: Registration for Bid, Bidder’s Information, Pledge for Security, Power of Attorney and Bid bond</w:t>
      </w:r>
      <w:r w:rsidR="00762307">
        <w:rPr>
          <w:rFonts w:ascii="Times New Roman" w:eastAsia="한양신명조" w:hAnsi="Times New Roman" w:hint="eastAsia"/>
          <w:color w:val="000000"/>
          <w:sz w:val="20"/>
          <w:szCs w:val="20"/>
        </w:rPr>
        <w:t>, (If the bidder is the supplier) Manufacturer</w:t>
      </w:r>
      <w:r w:rsidR="00762307">
        <w:rPr>
          <w:rFonts w:ascii="Times New Roman" w:eastAsia="한양신명조" w:hAnsi="Times New Roman"/>
          <w:color w:val="000000"/>
          <w:sz w:val="20"/>
          <w:szCs w:val="20"/>
        </w:rPr>
        <w:t>’</w:t>
      </w:r>
      <w:r w:rsidR="00762307">
        <w:rPr>
          <w:rFonts w:ascii="Times New Roman" w:eastAsia="한양신명조" w:hAnsi="Times New Roman" w:hint="eastAsia"/>
          <w:color w:val="000000"/>
          <w:sz w:val="20"/>
          <w:szCs w:val="20"/>
        </w:rPr>
        <w:t>s Certificate</w:t>
      </w:r>
    </w:p>
    <w:p w14:paraId="25C91940" w14:textId="08590712" w:rsidR="004864B1" w:rsidRDefault="00AD7118">
      <w:pPr>
        <w:pStyle w:val="a3"/>
        <w:snapToGrid w:val="0"/>
        <w:spacing w:before="0" w:beforeAutospacing="0" w:after="0" w:afterAutospacing="0"/>
        <w:ind w:leftChars="100" w:left="400" w:rightChars="100" w:right="200" w:hangingChars="100" w:hanging="200"/>
        <w:jc w:val="both"/>
        <w:rPr>
          <w:rFonts w:ascii="Times New Roman" w:hAnsi="Times New Roman"/>
          <w:bCs/>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Bid: Contract Cover Sheet with General Terms &amp; Conditions and Special Terms &amp; Conditions, Certificate of Compliance, Commercial Proposal including Commodity Descriptions, Re</w:t>
      </w:r>
      <w:r w:rsidR="00762307">
        <w:rPr>
          <w:rFonts w:ascii="Times New Roman" w:eastAsia="한양신명조" w:hAnsi="Times New Roman" w:hint="eastAsia"/>
          <w:color w:val="000000"/>
          <w:sz w:val="20"/>
          <w:szCs w:val="20"/>
        </w:rPr>
        <w:t>quest f</w:t>
      </w:r>
      <w:r>
        <w:rPr>
          <w:rFonts w:ascii="Times New Roman" w:eastAsia="한양신명조" w:hAnsi="Times New Roman"/>
          <w:color w:val="000000"/>
          <w:sz w:val="20"/>
          <w:szCs w:val="20"/>
        </w:rPr>
        <w:t xml:space="preserve">or Technical Proposal and Bidder’s </w:t>
      </w:r>
      <w:r>
        <w:rPr>
          <w:rFonts w:ascii="Times New Roman" w:hAnsi="Times New Roman"/>
          <w:bCs/>
          <w:sz w:val="20"/>
          <w:szCs w:val="20"/>
        </w:rPr>
        <w:t xml:space="preserve">Proposal. </w:t>
      </w:r>
    </w:p>
    <w:p w14:paraId="2EDA84BE" w14:textId="77777777" w:rsidR="004864B1" w:rsidRDefault="004864B1">
      <w:pPr>
        <w:pStyle w:val="a3"/>
        <w:spacing w:before="0" w:beforeAutospacing="0" w:after="0" w:afterAutospacing="0" w:line="315" w:lineRule="atLeast"/>
        <w:jc w:val="both"/>
        <w:rPr>
          <w:rFonts w:ascii="Times New Roman" w:eastAsia="한양신명조" w:hAnsi="Times New Roman"/>
          <w:b/>
          <w:bCs/>
          <w:color w:val="000000"/>
          <w:sz w:val="20"/>
          <w:szCs w:val="20"/>
        </w:rPr>
      </w:pPr>
    </w:p>
    <w:p w14:paraId="1023345C" w14:textId="77777777" w:rsidR="004864B1" w:rsidRDefault="00AD7118">
      <w:pPr>
        <w:pStyle w:val="a3"/>
        <w:spacing w:before="0" w:beforeAutospacing="0" w:after="0" w:afterAutospacing="0" w:line="315" w:lineRule="atLeast"/>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5. BID BOND</w:t>
      </w:r>
      <w:r>
        <w:rPr>
          <w:rFonts w:ascii="Times New Roman" w:eastAsia="한양신명조" w:hAnsi="Times New Roman"/>
          <w:color w:val="000000"/>
          <w:sz w:val="20"/>
          <w:szCs w:val="20"/>
        </w:rPr>
        <w:t xml:space="preserve"> </w:t>
      </w:r>
    </w:p>
    <w:p w14:paraId="319C5DE7" w14:textId="77777777" w:rsidR="004864B1" w:rsidRDefault="00AD7118">
      <w:pPr>
        <w:pStyle w:val="a3"/>
        <w:snapToGrid w:val="0"/>
        <w:spacing w:before="0" w:beforeAutospacing="0" w:after="0" w:afterAutospacing="0"/>
        <w:ind w:left="357" w:hanging="193"/>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Bidder must submit a bid bond amounting not less than five percent (5%) of the total bidding value in the form of Cash, Bank Guarantee, Stand-by Letter of Credit, Certified Check, or Banker's Check, memorandum of payment whichever is available to Bidder, to ADD by the time of Registration for Bid. </w:t>
      </w:r>
    </w:p>
    <w:p w14:paraId="56CB2E66" w14:textId="77777777" w:rsidR="004864B1" w:rsidRDefault="004864B1">
      <w:pPr>
        <w:pStyle w:val="a3"/>
        <w:snapToGrid w:val="0"/>
        <w:spacing w:before="0" w:beforeAutospacing="0" w:after="0" w:afterAutospacing="0"/>
        <w:ind w:rightChars="100" w:right="200"/>
        <w:jc w:val="both"/>
        <w:rPr>
          <w:rFonts w:ascii="Times New Roman" w:hAnsi="Times New Roman"/>
          <w:b/>
          <w:bCs/>
          <w:sz w:val="20"/>
          <w:szCs w:val="20"/>
        </w:rPr>
      </w:pPr>
    </w:p>
    <w:p w14:paraId="4BBFE3D5" w14:textId="77777777" w:rsidR="004864B1" w:rsidRDefault="00AD7118">
      <w:pPr>
        <w:pStyle w:val="a3"/>
        <w:snapToGrid w:val="0"/>
        <w:spacing w:before="0" w:beforeAutospacing="0" w:after="0" w:afterAutospacing="0"/>
        <w:ind w:rightChars="100" w:right="200"/>
        <w:jc w:val="both"/>
        <w:rPr>
          <w:rFonts w:ascii="Times New Roman" w:hAnsi="Times New Roman"/>
          <w:b/>
          <w:bCs/>
          <w:sz w:val="20"/>
          <w:szCs w:val="20"/>
        </w:rPr>
      </w:pPr>
      <w:r>
        <w:rPr>
          <w:rFonts w:ascii="Times New Roman" w:hAnsi="Times New Roman"/>
          <w:b/>
          <w:bCs/>
          <w:sz w:val="20"/>
          <w:szCs w:val="20"/>
        </w:rPr>
        <w:t xml:space="preserve">6. AWARD OF CONTRACT </w:t>
      </w:r>
    </w:p>
    <w:p w14:paraId="1B9447FC" w14:textId="77777777" w:rsidR="004864B1" w:rsidRDefault="00AD7118">
      <w:pPr>
        <w:pStyle w:val="a3"/>
        <w:snapToGrid w:val="0"/>
        <w:spacing w:before="0" w:beforeAutospacing="0" w:after="0" w:afterAutospacing="0"/>
        <w:ind w:leftChars="100" w:left="400" w:rightChars="100" w:right="200" w:hangingChars="100" w:hanging="200"/>
        <w:jc w:val="both"/>
        <w:rPr>
          <w:rFonts w:ascii="Times New Roman" w:hAnsi="Times New Roman"/>
          <w:bCs/>
          <w:sz w:val="20"/>
          <w:szCs w:val="20"/>
        </w:rPr>
      </w:pPr>
      <w:r>
        <w:rPr>
          <w:rFonts w:ascii="Times New Roman" w:hAnsi="Times New Roman"/>
          <w:bCs/>
          <w:sz w:val="20"/>
          <w:szCs w:val="20"/>
        </w:rPr>
        <w:t>● The Contract will be awarded to the responsive and responsible bidder who surely meets technical requirements in IFB and offers the lowest total price for all items.</w:t>
      </w:r>
    </w:p>
    <w:p w14:paraId="229A4DB7" w14:textId="77777777" w:rsidR="004864B1" w:rsidRDefault="004864B1">
      <w:pPr>
        <w:pStyle w:val="a3"/>
        <w:spacing w:before="0" w:beforeAutospacing="0" w:after="0" w:afterAutospacing="0"/>
        <w:jc w:val="both"/>
        <w:rPr>
          <w:rFonts w:ascii="Times New Roman" w:eastAsia="한양신명조" w:hAnsi="Times New Roman"/>
          <w:b/>
          <w:bCs/>
          <w:color w:val="000000"/>
          <w:sz w:val="20"/>
          <w:szCs w:val="20"/>
        </w:rPr>
      </w:pPr>
    </w:p>
    <w:p w14:paraId="14A41DAE" w14:textId="77777777" w:rsidR="004864B1" w:rsidRDefault="00AD7118">
      <w:pPr>
        <w:pStyle w:val="a3"/>
        <w:spacing w:before="0" w:beforeAutospacing="0" w:after="0" w:afterAutospacing="0"/>
        <w:jc w:val="both"/>
        <w:rPr>
          <w:rFonts w:ascii="Times New Roman" w:eastAsia="한양신명조" w:hAnsi="Times New Roman"/>
          <w:color w:val="000000"/>
          <w:sz w:val="20"/>
          <w:szCs w:val="20"/>
        </w:rPr>
      </w:pPr>
      <w:r>
        <w:rPr>
          <w:rFonts w:ascii="Times New Roman" w:eastAsia="한양신명조" w:hAnsi="Times New Roman"/>
          <w:b/>
          <w:bCs/>
          <w:color w:val="000000"/>
          <w:sz w:val="20"/>
          <w:szCs w:val="20"/>
        </w:rPr>
        <w:t>7. REMARKS</w:t>
      </w:r>
      <w:r>
        <w:rPr>
          <w:rFonts w:ascii="Times New Roman" w:eastAsia="한양신명조" w:hAnsi="Times New Roman"/>
          <w:color w:val="000000"/>
          <w:sz w:val="20"/>
          <w:szCs w:val="20"/>
        </w:rPr>
        <w:t xml:space="preserve"> </w:t>
      </w:r>
    </w:p>
    <w:p w14:paraId="77135886" w14:textId="77777777" w:rsidR="004864B1" w:rsidRDefault="00AD7118">
      <w:pPr>
        <w:pStyle w:val="a3"/>
        <w:snapToGrid w:val="0"/>
        <w:spacing w:before="0" w:beforeAutospacing="0" w:after="0" w:afterAutospacing="0"/>
        <w:ind w:left="200" w:rightChars="100" w:right="200"/>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Technical proposal and Price proposal shall be submitted on the above Bid Due Date. </w:t>
      </w:r>
    </w:p>
    <w:p w14:paraId="3C381559" w14:textId="77777777" w:rsidR="004864B1" w:rsidRDefault="00AD7118">
      <w:pPr>
        <w:pStyle w:val="a3"/>
        <w:snapToGrid w:val="0"/>
        <w:spacing w:before="0" w:beforeAutospacing="0" w:after="0" w:afterAutospacing="0"/>
        <w:ind w:leftChars="100" w:left="400" w:rightChars="100" w:right="200" w:hangingChars="100" w:hanging="200"/>
        <w:jc w:val="both"/>
        <w:rPr>
          <w:rFonts w:ascii="Times New Roman" w:eastAsia="궁서" w:hAnsi="Times New Roman"/>
          <w:color w:val="000000"/>
          <w:sz w:val="20"/>
          <w:szCs w:val="20"/>
        </w:rPr>
      </w:pPr>
      <w:r>
        <w:rPr>
          <w:rFonts w:ascii="Times New Roman" w:eastAsia="궁서" w:hAnsi="Times New Roman"/>
          <w:color w:val="000000"/>
          <w:sz w:val="20"/>
          <w:szCs w:val="20"/>
        </w:rPr>
        <w:t>● On the above Bid Due Date, the price proposal shall be submitted in a sealed envelope separated from the other bid documents.</w:t>
      </w:r>
    </w:p>
    <w:p w14:paraId="4E97DD29" w14:textId="77777777" w:rsidR="004864B1" w:rsidRDefault="00AD7118">
      <w:pPr>
        <w:pStyle w:val="a3"/>
        <w:snapToGrid w:val="0"/>
        <w:spacing w:before="0" w:beforeAutospacing="0" w:after="0" w:afterAutospacing="0"/>
        <w:ind w:rightChars="100" w:right="200" w:firstLine="200"/>
        <w:jc w:val="both"/>
        <w:rPr>
          <w:rFonts w:ascii="Times New Roman" w:hAnsi="Times New Roman"/>
          <w:bCs/>
          <w:sz w:val="20"/>
          <w:szCs w:val="20"/>
        </w:rPr>
      </w:pPr>
      <w:r>
        <w:rPr>
          <w:rFonts w:ascii="Times New Roman" w:eastAsia="궁서" w:hAnsi="Times New Roman"/>
          <w:sz w:val="20"/>
          <w:szCs w:val="20"/>
        </w:rPr>
        <w:t>●</w:t>
      </w:r>
      <w:r>
        <w:rPr>
          <w:rFonts w:ascii="Times New Roman" w:eastAsia="한양신명조" w:hAnsi="Times New Roman"/>
          <w:sz w:val="20"/>
          <w:szCs w:val="20"/>
        </w:rPr>
        <w:t xml:space="preserve"> Technical</w:t>
      </w:r>
      <w:r>
        <w:rPr>
          <w:rFonts w:ascii="Times New Roman" w:hAnsi="Times New Roman"/>
          <w:bCs/>
          <w:sz w:val="20"/>
          <w:szCs w:val="20"/>
        </w:rPr>
        <w:t xml:space="preserve"> proposal will be opened publicly at the above Bid Due Date.</w:t>
      </w:r>
    </w:p>
    <w:p w14:paraId="330C41F7" w14:textId="77777777" w:rsidR="004864B1" w:rsidRDefault="00AD7118">
      <w:pPr>
        <w:pStyle w:val="a3"/>
        <w:snapToGrid w:val="0"/>
        <w:spacing w:before="0" w:beforeAutospacing="0" w:after="0" w:afterAutospacing="0"/>
        <w:ind w:leftChars="200" w:left="400" w:rightChars="100" w:right="200"/>
        <w:jc w:val="both"/>
        <w:rPr>
          <w:rFonts w:ascii="Times New Roman" w:hAnsi="Times New Roman"/>
          <w:bCs/>
          <w:sz w:val="20"/>
          <w:szCs w:val="20"/>
        </w:rPr>
      </w:pPr>
      <w:r>
        <w:rPr>
          <w:rFonts w:ascii="Times New Roman" w:hAnsi="Times New Roman"/>
          <w:bCs/>
          <w:sz w:val="20"/>
          <w:szCs w:val="20"/>
        </w:rPr>
        <w:t xml:space="preserve">And after the completion of technical proposal evaluation by End-user, the price proposal of bidder who has successfully passed the evaluation will be opened </w:t>
      </w:r>
      <w:r>
        <w:rPr>
          <w:rFonts w:ascii="Times New Roman" w:hAnsi="Times New Roman" w:hint="eastAsia"/>
          <w:bCs/>
          <w:sz w:val="20"/>
          <w:szCs w:val="20"/>
        </w:rPr>
        <w:t xml:space="preserve">at </w:t>
      </w:r>
      <w:r>
        <w:rPr>
          <w:rFonts w:ascii="Times New Roman" w:hAnsi="Times New Roman"/>
          <w:bCs/>
          <w:sz w:val="20"/>
          <w:szCs w:val="20"/>
        </w:rPr>
        <w:t xml:space="preserve">a date when ADD later announces even though one bidder has passed out of two or more bid participants. </w:t>
      </w:r>
    </w:p>
    <w:p w14:paraId="784B72EC" w14:textId="77777777" w:rsidR="004864B1" w:rsidRDefault="00AD7118">
      <w:pPr>
        <w:pStyle w:val="a3"/>
        <w:snapToGrid w:val="0"/>
        <w:spacing w:before="0" w:beforeAutospacing="0" w:after="0" w:afterAutospacing="0"/>
        <w:ind w:rightChars="100" w:right="200" w:firstLine="200"/>
        <w:jc w:val="both"/>
        <w:rPr>
          <w:rFonts w:ascii="Times New Roman" w:hAnsi="Times New Roman"/>
          <w:bCs/>
          <w:sz w:val="20"/>
          <w:szCs w:val="20"/>
        </w:rPr>
      </w:pPr>
      <w:r>
        <w:rPr>
          <w:rFonts w:ascii="Times New Roman" w:eastAsia="궁서" w:hAnsi="Times New Roman"/>
          <w:sz w:val="20"/>
          <w:szCs w:val="20"/>
        </w:rPr>
        <w:t>●</w:t>
      </w:r>
      <w:r>
        <w:rPr>
          <w:rFonts w:ascii="Times New Roman" w:eastAsia="한양신명조" w:hAnsi="Times New Roman"/>
          <w:sz w:val="20"/>
          <w:szCs w:val="20"/>
        </w:rPr>
        <w:t xml:space="preserve"> In case of this bidding, bidders can present ‘Memorandum of Payment’ as a bid bond stated above.</w:t>
      </w:r>
    </w:p>
    <w:p w14:paraId="0184D1E8" w14:textId="77777777" w:rsidR="004864B1" w:rsidRDefault="00AD7118">
      <w:pPr>
        <w:pStyle w:val="a3"/>
        <w:snapToGrid w:val="0"/>
        <w:spacing w:before="0" w:beforeAutospacing="0" w:after="0" w:afterAutospacing="0"/>
        <w:ind w:leftChars="100" w:left="400" w:rightChars="100" w:right="200" w:hangingChars="100" w:hanging="200"/>
        <w:jc w:val="both"/>
        <w:rPr>
          <w:rFonts w:ascii="Times New Roman" w:hAnsi="Times New Roman"/>
          <w:bCs/>
          <w:sz w:val="20"/>
          <w:szCs w:val="20"/>
        </w:rPr>
      </w:pPr>
      <w:r>
        <w:rPr>
          <w:rFonts w:ascii="Times New Roman" w:hAnsi="Times New Roman"/>
          <w:bCs/>
          <w:sz w:val="20"/>
          <w:szCs w:val="20"/>
        </w:rPr>
        <w:t xml:space="preserve">● Bidder’s Korean agent </w:t>
      </w:r>
      <w:r>
        <w:rPr>
          <w:rFonts w:ascii="Times New Roman" w:hAnsi="Times New Roman" w:hint="eastAsia"/>
          <w:bCs/>
          <w:sz w:val="20"/>
          <w:szCs w:val="20"/>
        </w:rPr>
        <w:t xml:space="preserve">duly appointed by the Power of Attorney </w:t>
      </w:r>
      <w:r>
        <w:rPr>
          <w:rFonts w:ascii="Times New Roman" w:hAnsi="Times New Roman"/>
          <w:bCs/>
          <w:sz w:val="20"/>
          <w:szCs w:val="20"/>
        </w:rPr>
        <w:t>may establish the bid bond, submit bid documents, and participate the Price Proposal opening on</w:t>
      </w:r>
      <w:r>
        <w:rPr>
          <w:rFonts w:ascii="Times New Roman" w:hAnsi="Times New Roman" w:hint="eastAsia"/>
          <w:bCs/>
          <w:sz w:val="20"/>
          <w:szCs w:val="20"/>
        </w:rPr>
        <w:t xml:space="preserve"> </w:t>
      </w:r>
      <w:r>
        <w:rPr>
          <w:rFonts w:ascii="Times New Roman" w:hAnsi="Times New Roman"/>
          <w:bCs/>
          <w:sz w:val="20"/>
          <w:szCs w:val="20"/>
        </w:rPr>
        <w:t>behalf of and for the bidder</w:t>
      </w:r>
      <w:r>
        <w:rPr>
          <w:rFonts w:ascii="Times New Roman" w:hAnsi="Times New Roman" w:hint="eastAsia"/>
          <w:bCs/>
          <w:sz w:val="20"/>
          <w:szCs w:val="20"/>
        </w:rPr>
        <w:t>.</w:t>
      </w:r>
      <w:r>
        <w:rPr>
          <w:rFonts w:ascii="Times New Roman" w:hAnsi="Times New Roman"/>
          <w:bCs/>
          <w:sz w:val="20"/>
          <w:szCs w:val="20"/>
        </w:rPr>
        <w:t xml:space="preserve"> </w:t>
      </w:r>
    </w:p>
    <w:p w14:paraId="5F7562A8" w14:textId="77777777" w:rsidR="004864B1" w:rsidRDefault="00AD7118">
      <w:pPr>
        <w:pStyle w:val="a3"/>
        <w:snapToGrid w:val="0"/>
        <w:spacing w:before="0" w:beforeAutospacing="0" w:after="0" w:afterAutospacing="0"/>
        <w:ind w:leftChars="100" w:left="400" w:rightChars="100" w:right="200" w:hangingChars="100" w:hanging="200"/>
        <w:jc w:val="both"/>
        <w:rPr>
          <w:rFonts w:ascii="Times New Roman" w:hAnsi="Times New Roman"/>
          <w:bCs/>
          <w:sz w:val="20"/>
          <w:szCs w:val="20"/>
        </w:rPr>
      </w:pPr>
      <w:r>
        <w:rPr>
          <w:rFonts w:ascii="Times New Roman" w:hAnsi="Times New Roman"/>
          <w:bCs/>
          <w:sz w:val="20"/>
          <w:szCs w:val="20"/>
        </w:rPr>
        <w:t>●</w:t>
      </w:r>
      <w:r>
        <w:rPr>
          <w:rFonts w:ascii="Times New Roman" w:hAnsi="Times New Roman" w:hint="eastAsia"/>
          <w:bCs/>
          <w:sz w:val="20"/>
          <w:szCs w:val="20"/>
        </w:rPr>
        <w:t xml:space="preserve"> Bidders Information and Power of Attorney form should be notarized by </w:t>
      </w:r>
      <w:r>
        <w:rPr>
          <w:rFonts w:ascii="Times New Roman" w:hAnsi="Times New Roman"/>
          <w:bCs/>
          <w:sz w:val="20"/>
          <w:szCs w:val="20"/>
        </w:rPr>
        <w:t xml:space="preserve">public certificate </w:t>
      </w:r>
      <w:r>
        <w:rPr>
          <w:rFonts w:ascii="Times New Roman" w:hAnsi="Times New Roman" w:hint="eastAsia"/>
          <w:bCs/>
          <w:sz w:val="20"/>
          <w:szCs w:val="20"/>
        </w:rPr>
        <w:t xml:space="preserve">in </w:t>
      </w:r>
      <w:r>
        <w:rPr>
          <w:rFonts w:ascii="Times New Roman" w:hAnsi="Times New Roman"/>
          <w:bCs/>
          <w:sz w:val="20"/>
          <w:szCs w:val="20"/>
        </w:rPr>
        <w:t>the bidder’s country</w:t>
      </w:r>
      <w:r>
        <w:rPr>
          <w:rFonts w:ascii="Times New Roman" w:hAnsi="Times New Roman" w:hint="eastAsia"/>
          <w:bCs/>
          <w:sz w:val="20"/>
          <w:szCs w:val="20"/>
        </w:rPr>
        <w:t>.</w:t>
      </w:r>
    </w:p>
    <w:p w14:paraId="3556BBC6" w14:textId="77777777" w:rsidR="004864B1" w:rsidRDefault="00AD7118">
      <w:pPr>
        <w:pStyle w:val="a3"/>
        <w:snapToGrid w:val="0"/>
        <w:spacing w:before="0" w:beforeAutospacing="0" w:after="0" w:afterAutospacing="0"/>
        <w:ind w:leftChars="100" w:left="400" w:rightChars="100" w:right="200" w:hangingChars="100" w:hanging="200"/>
        <w:jc w:val="both"/>
        <w:rPr>
          <w:rFonts w:ascii="Times New Roman" w:eastAsia="한양신명조" w:hAnsi="Times New Roman"/>
          <w:color w:val="000000"/>
          <w:sz w:val="20"/>
          <w:szCs w:val="20"/>
        </w:rPr>
      </w:pPr>
      <w:r>
        <w:rPr>
          <w:rFonts w:ascii="Times New Roman" w:eastAsia="궁서" w:hAnsi="Times New Roman"/>
          <w:color w:val="000000"/>
          <w:sz w:val="20"/>
          <w:szCs w:val="20"/>
        </w:rPr>
        <w:t>●</w:t>
      </w:r>
      <w:r>
        <w:rPr>
          <w:rFonts w:ascii="Times New Roman" w:eastAsia="한양신명조" w:hAnsi="Times New Roman"/>
          <w:color w:val="000000"/>
          <w:sz w:val="20"/>
          <w:szCs w:val="20"/>
        </w:rPr>
        <w:t xml:space="preserve"> The ADD regulations, procedures, policies will be applied for all process including but not limited to IFB distribution, bid document receipt, and technical proposal evaluation. </w:t>
      </w:r>
    </w:p>
    <w:p w14:paraId="5B6E59B8" w14:textId="77777777" w:rsidR="004864B1" w:rsidRDefault="00AD7118">
      <w:pPr>
        <w:pStyle w:val="a3"/>
        <w:snapToGrid w:val="0"/>
        <w:spacing w:before="0" w:beforeAutospacing="0" w:after="0" w:afterAutospacing="0"/>
        <w:ind w:rightChars="100" w:right="200" w:firstLine="200"/>
        <w:jc w:val="both"/>
        <w:rPr>
          <w:rFonts w:ascii="Times New Roman" w:eastAsia="궁서" w:hAnsi="Times New Roman"/>
          <w:color w:val="000000"/>
          <w:sz w:val="20"/>
          <w:szCs w:val="20"/>
        </w:rPr>
      </w:pPr>
      <w:r>
        <w:rPr>
          <w:rFonts w:ascii="Times New Roman" w:eastAsia="궁서" w:hAnsi="Times New Roman"/>
          <w:color w:val="000000"/>
          <w:sz w:val="20"/>
          <w:szCs w:val="20"/>
        </w:rPr>
        <w:t>● For more information or any inquiries regarding for;</w:t>
      </w:r>
    </w:p>
    <w:p w14:paraId="22735A06" w14:textId="35AB9875" w:rsidR="004864B1" w:rsidRDefault="00AD7118" w:rsidP="00102A2C">
      <w:pPr>
        <w:pStyle w:val="a3"/>
        <w:snapToGrid w:val="0"/>
        <w:spacing w:before="0" w:beforeAutospacing="0" w:after="0" w:afterAutospacing="0"/>
        <w:ind w:leftChars="200" w:left="400" w:rightChars="100" w:right="200"/>
        <w:jc w:val="both"/>
        <w:rPr>
          <w:rFonts w:ascii="Times New Roman" w:eastAsia="궁서" w:hAnsi="Times New Roman"/>
          <w:color w:val="000000"/>
          <w:sz w:val="20"/>
          <w:szCs w:val="20"/>
        </w:rPr>
      </w:pPr>
      <w:r>
        <w:rPr>
          <w:rFonts w:ascii="Times New Roman" w:eastAsia="궁서" w:hAnsi="Times New Roman"/>
          <w:color w:val="000000"/>
          <w:sz w:val="20"/>
          <w:szCs w:val="20"/>
        </w:rPr>
        <w:lastRenderedPageBreak/>
        <w:t xml:space="preserve">- Commercial Affairs, please contact: </w:t>
      </w:r>
      <w:r w:rsidR="00762307">
        <w:rPr>
          <w:rFonts w:ascii="Times New Roman" w:eastAsia="궁서" w:hAnsi="Times New Roman" w:hint="eastAsia"/>
          <w:color w:val="000000"/>
          <w:sz w:val="20"/>
          <w:szCs w:val="20"/>
        </w:rPr>
        <w:t xml:space="preserve">Mr. </w:t>
      </w:r>
      <w:r>
        <w:rPr>
          <w:rFonts w:ascii="Times New Roman" w:eastAsia="궁서" w:hAnsi="Times New Roman"/>
          <w:color w:val="000000"/>
          <w:sz w:val="20"/>
          <w:szCs w:val="20"/>
        </w:rPr>
        <w:t>Seonyeong Lee</w:t>
      </w:r>
      <w:r w:rsidR="00102A2C">
        <w:rPr>
          <w:rFonts w:ascii="Times New Roman" w:eastAsia="궁서" w:hAnsi="Times New Roman" w:hint="eastAsia"/>
          <w:color w:val="000000"/>
          <w:sz w:val="20"/>
          <w:szCs w:val="20"/>
        </w:rPr>
        <w:t xml:space="preserve"> </w:t>
      </w:r>
      <w:r w:rsidR="00102A2C">
        <w:rPr>
          <w:rFonts w:ascii="Times New Roman" w:eastAsia="궁서" w:hAnsi="Times New Roman"/>
          <w:color w:val="000000"/>
          <w:sz w:val="20"/>
          <w:szCs w:val="20"/>
        </w:rPr>
        <w:t xml:space="preserve">+82 42 821 </w:t>
      </w:r>
      <w:r w:rsidR="00102A2C">
        <w:rPr>
          <w:rFonts w:ascii="Times New Roman" w:eastAsia="궁서" w:hAnsi="Times New Roman" w:hint="eastAsia"/>
          <w:color w:val="000000"/>
          <w:sz w:val="20"/>
          <w:szCs w:val="20"/>
        </w:rPr>
        <w:t xml:space="preserve">4353 </w:t>
      </w:r>
      <w:r>
        <w:rPr>
          <w:rFonts w:ascii="Times New Roman" w:eastAsia="궁서" w:hAnsi="Times New Roman"/>
          <w:color w:val="000000"/>
          <w:sz w:val="20"/>
          <w:szCs w:val="20"/>
        </w:rPr>
        <w:t>/ intcon1@add.re.kr</w:t>
      </w:r>
    </w:p>
    <w:p w14:paraId="3E515240" w14:textId="69636F88" w:rsidR="004864B1" w:rsidRPr="00762307" w:rsidRDefault="00AD7118">
      <w:pPr>
        <w:pStyle w:val="a3"/>
        <w:snapToGrid w:val="0"/>
        <w:spacing w:before="0" w:beforeAutospacing="0" w:after="0" w:afterAutospacing="0"/>
        <w:ind w:leftChars="100" w:left="200" w:rightChars="100" w:right="200" w:firstLineChars="100" w:firstLine="200"/>
        <w:jc w:val="both"/>
        <w:rPr>
          <w:rFonts w:ascii="Times New Roman" w:eastAsia="궁서" w:hAnsi="Times New Roman"/>
          <w:color w:val="000000" w:themeColor="text1"/>
          <w:sz w:val="20"/>
          <w:szCs w:val="20"/>
        </w:rPr>
      </w:pPr>
      <w:r w:rsidRPr="00762307">
        <w:rPr>
          <w:rFonts w:ascii="Times New Roman" w:eastAsia="궁서" w:hAnsi="Times New Roman"/>
          <w:color w:val="000000" w:themeColor="text1"/>
          <w:sz w:val="20"/>
          <w:szCs w:val="20"/>
        </w:rPr>
        <w:t xml:space="preserve">- Technical Affairs, please contact: </w:t>
      </w:r>
      <w:r w:rsidR="00762307" w:rsidRPr="00762307">
        <w:rPr>
          <w:rFonts w:ascii="Times New Roman" w:eastAsia="궁서" w:hAnsi="Times New Roman" w:hint="eastAsia"/>
          <w:color w:val="000000" w:themeColor="text1"/>
          <w:sz w:val="20"/>
          <w:szCs w:val="20"/>
        </w:rPr>
        <w:t xml:space="preserve">Mr. </w:t>
      </w:r>
      <w:proofErr w:type="spellStart"/>
      <w:r w:rsidR="00762307" w:rsidRPr="00762307">
        <w:rPr>
          <w:rFonts w:ascii="Times New Roman" w:eastAsia="궁서" w:hAnsi="Times New Roman" w:hint="eastAsia"/>
          <w:color w:val="000000" w:themeColor="text1"/>
          <w:sz w:val="20"/>
          <w:szCs w:val="20"/>
        </w:rPr>
        <w:t>Moonkyu</w:t>
      </w:r>
      <w:proofErr w:type="spellEnd"/>
      <w:r w:rsidR="00762307" w:rsidRPr="00762307">
        <w:rPr>
          <w:rFonts w:ascii="Times New Roman" w:eastAsia="궁서" w:hAnsi="Times New Roman" w:hint="eastAsia"/>
          <w:color w:val="000000" w:themeColor="text1"/>
          <w:sz w:val="20"/>
          <w:szCs w:val="20"/>
        </w:rPr>
        <w:t xml:space="preserve"> Choi </w:t>
      </w:r>
      <w:r w:rsidR="00102A2C">
        <w:rPr>
          <w:rFonts w:ascii="Times New Roman" w:eastAsia="궁서" w:hAnsi="Times New Roman"/>
          <w:color w:val="000000"/>
          <w:sz w:val="20"/>
          <w:szCs w:val="20"/>
        </w:rPr>
        <w:t>+82 42 82</w:t>
      </w:r>
      <w:r w:rsidR="00102A2C">
        <w:rPr>
          <w:rFonts w:ascii="Times New Roman" w:eastAsia="궁서" w:hAnsi="Times New Roman" w:hint="eastAsia"/>
          <w:color w:val="000000"/>
          <w:sz w:val="20"/>
          <w:szCs w:val="20"/>
        </w:rPr>
        <w:t>8</w:t>
      </w:r>
      <w:r w:rsidR="00102A2C">
        <w:rPr>
          <w:rFonts w:ascii="Times New Roman" w:eastAsia="궁서" w:hAnsi="Times New Roman"/>
          <w:color w:val="000000"/>
          <w:sz w:val="20"/>
          <w:szCs w:val="20"/>
        </w:rPr>
        <w:t xml:space="preserve"> </w:t>
      </w:r>
      <w:r w:rsidR="00102A2C">
        <w:rPr>
          <w:rFonts w:ascii="Times New Roman" w:eastAsia="궁서" w:hAnsi="Times New Roman" w:hint="eastAsia"/>
          <w:color w:val="000000"/>
          <w:sz w:val="20"/>
          <w:szCs w:val="20"/>
        </w:rPr>
        <w:t xml:space="preserve">1309 </w:t>
      </w:r>
      <w:r w:rsidR="00762307" w:rsidRPr="00762307">
        <w:rPr>
          <w:rFonts w:ascii="Times New Roman" w:eastAsia="궁서" w:hAnsi="Times New Roman" w:hint="eastAsia"/>
          <w:color w:val="000000" w:themeColor="text1"/>
          <w:sz w:val="20"/>
          <w:szCs w:val="20"/>
        </w:rPr>
        <w:t>/ ulchi972</w:t>
      </w:r>
      <w:r w:rsidRPr="00762307">
        <w:rPr>
          <w:rFonts w:ascii="Times New Roman" w:eastAsia="궁서" w:hAnsi="Times New Roman"/>
          <w:color w:val="000000" w:themeColor="text1"/>
          <w:sz w:val="20"/>
          <w:szCs w:val="20"/>
        </w:rPr>
        <w:t>@add.re.kr</w:t>
      </w:r>
    </w:p>
    <w:p w14:paraId="50CD3252" w14:textId="77777777" w:rsidR="004864B1" w:rsidRPr="00102A2C" w:rsidRDefault="004864B1">
      <w:pPr>
        <w:pStyle w:val="a3"/>
        <w:snapToGrid w:val="0"/>
        <w:spacing w:before="0" w:beforeAutospacing="0" w:after="0" w:afterAutospacing="0"/>
        <w:ind w:leftChars="100" w:left="200" w:rightChars="100" w:right="200" w:firstLineChars="100" w:firstLine="200"/>
        <w:jc w:val="both"/>
        <w:rPr>
          <w:rFonts w:ascii="Times New Roman" w:eastAsia="궁서" w:hAnsi="Times New Roman"/>
          <w:color w:val="000000"/>
          <w:sz w:val="20"/>
          <w:szCs w:val="20"/>
        </w:rPr>
      </w:pPr>
    </w:p>
    <w:p w14:paraId="6B106228" w14:textId="77777777" w:rsidR="004864B1" w:rsidRDefault="00AD7118">
      <w:pPr>
        <w:pStyle w:val="a3"/>
        <w:snapToGrid w:val="0"/>
        <w:spacing w:before="0" w:beforeAutospacing="0" w:after="0" w:afterAutospacing="0"/>
        <w:ind w:rightChars="100" w:right="200" w:firstLineChars="100" w:firstLine="196"/>
        <w:jc w:val="both"/>
        <w:rPr>
          <w:rFonts w:ascii="Times New Roman" w:eastAsia="궁서" w:hAnsi="Times New Roman"/>
          <w:b/>
          <w:color w:val="000000"/>
          <w:sz w:val="20"/>
          <w:szCs w:val="20"/>
        </w:rPr>
      </w:pPr>
      <w:r>
        <w:rPr>
          <w:rFonts w:ascii="Times New Roman" w:eastAsia="궁서" w:hAnsi="Times New Roman"/>
          <w:b/>
          <w:color w:val="000000"/>
          <w:sz w:val="20"/>
          <w:szCs w:val="20"/>
        </w:rPr>
        <w:t>8. MAIN TERMS AND CONDITIONS</w:t>
      </w:r>
    </w:p>
    <w:p w14:paraId="6E9287B9" w14:textId="77777777" w:rsidR="004864B1" w:rsidRDefault="00AD7118">
      <w:pPr>
        <w:pStyle w:val="a3"/>
        <w:snapToGrid w:val="0"/>
        <w:spacing w:before="0" w:beforeAutospacing="0" w:after="0" w:afterAutospacing="0"/>
        <w:ind w:leftChars="100" w:left="400" w:rightChars="100" w:right="200" w:hangingChars="100" w:hanging="200"/>
        <w:jc w:val="both"/>
        <w:rPr>
          <w:rFonts w:ascii="Times New Roman" w:eastAsia="궁서" w:hAnsi="Times New Roman"/>
          <w:color w:val="000000"/>
          <w:sz w:val="20"/>
          <w:szCs w:val="20"/>
        </w:rPr>
      </w:pPr>
      <w:r>
        <w:rPr>
          <w:rFonts w:ascii="Times New Roman" w:eastAsia="궁서" w:hAnsi="Times New Roman"/>
          <w:color w:val="000000"/>
          <w:sz w:val="20"/>
          <w:szCs w:val="20"/>
        </w:rPr>
        <w:t>● Delivery term: Please refer the Special Terms and Conditions</w:t>
      </w:r>
    </w:p>
    <w:p w14:paraId="066DB354" w14:textId="77777777" w:rsidR="004864B1" w:rsidRDefault="00AD7118">
      <w:pPr>
        <w:pStyle w:val="a3"/>
        <w:snapToGrid w:val="0"/>
        <w:spacing w:before="0" w:beforeAutospacing="0" w:after="0" w:afterAutospacing="0"/>
        <w:ind w:rightChars="100" w:right="200" w:firstLineChars="100" w:firstLine="200"/>
        <w:jc w:val="both"/>
        <w:rPr>
          <w:rFonts w:ascii="Times New Roman" w:eastAsia="궁서" w:hAnsi="Times New Roman"/>
          <w:color w:val="000000"/>
          <w:sz w:val="20"/>
          <w:szCs w:val="20"/>
        </w:rPr>
      </w:pPr>
      <w:r>
        <w:rPr>
          <w:rFonts w:ascii="Times New Roman" w:eastAsia="궁서" w:hAnsi="Times New Roman"/>
          <w:color w:val="000000"/>
          <w:sz w:val="20"/>
          <w:szCs w:val="20"/>
        </w:rPr>
        <w:t>● Performance Bond: ten (10) percent of total contract value.</w:t>
      </w:r>
    </w:p>
    <w:p w14:paraId="39855F61" w14:textId="77777777" w:rsidR="004864B1" w:rsidRDefault="00AD7118">
      <w:pPr>
        <w:pStyle w:val="a3"/>
        <w:snapToGrid w:val="0"/>
        <w:spacing w:before="0" w:beforeAutospacing="0" w:after="0" w:afterAutospacing="0"/>
        <w:ind w:leftChars="100" w:left="400" w:rightChars="100" w:right="200" w:hangingChars="100" w:hanging="200"/>
        <w:jc w:val="both"/>
        <w:rPr>
          <w:rFonts w:ascii="Times New Roman" w:eastAsia="궁서" w:hAnsi="Times New Roman"/>
          <w:color w:val="000000"/>
          <w:sz w:val="20"/>
          <w:szCs w:val="20"/>
        </w:rPr>
      </w:pPr>
      <w:r>
        <w:rPr>
          <w:rFonts w:ascii="Times New Roman" w:eastAsia="궁서" w:hAnsi="Times New Roman"/>
          <w:color w:val="000000"/>
          <w:sz w:val="20"/>
          <w:szCs w:val="20"/>
        </w:rPr>
        <w:t>● Liquidated damage</w:t>
      </w:r>
    </w:p>
    <w:p w14:paraId="71E603E9" w14:textId="7B345FC3" w:rsidR="00B418C9" w:rsidRDefault="00AD7118">
      <w:pPr>
        <w:pStyle w:val="a3"/>
        <w:snapToGrid w:val="0"/>
        <w:spacing w:before="0" w:beforeAutospacing="0" w:after="0" w:afterAutospacing="0"/>
        <w:ind w:leftChars="150" w:left="400" w:rightChars="100" w:right="200" w:hangingChars="50" w:hanging="100"/>
        <w:jc w:val="both"/>
        <w:rPr>
          <w:rFonts w:ascii="Times New Roman" w:eastAsia="궁서" w:hAnsi="Times New Roman"/>
          <w:color w:val="000000"/>
          <w:sz w:val="20"/>
          <w:szCs w:val="20"/>
        </w:rPr>
      </w:pPr>
      <w:r>
        <w:rPr>
          <w:rFonts w:ascii="Times New Roman" w:eastAsia="궁서" w:hAnsi="Times New Roman" w:hint="eastAsia"/>
          <w:color w:val="000000"/>
          <w:sz w:val="20"/>
          <w:szCs w:val="20"/>
        </w:rPr>
        <w:t xml:space="preserve">- late </w:t>
      </w:r>
      <w:r>
        <w:rPr>
          <w:rFonts w:ascii="Times New Roman" w:eastAsia="궁서" w:hAnsi="Times New Roman"/>
          <w:color w:val="000000"/>
          <w:sz w:val="20"/>
          <w:szCs w:val="20"/>
        </w:rPr>
        <w:t>shipment</w:t>
      </w:r>
      <w:r>
        <w:rPr>
          <w:rFonts w:ascii="Times New Roman" w:eastAsia="궁서" w:hAnsi="Times New Roman" w:hint="eastAsia"/>
          <w:color w:val="000000"/>
          <w:sz w:val="20"/>
          <w:szCs w:val="20"/>
        </w:rPr>
        <w:t xml:space="preserve"> at the rate of 0.</w:t>
      </w:r>
      <w:r w:rsidR="00482704">
        <w:rPr>
          <w:rFonts w:ascii="Times New Roman" w:eastAsia="궁서" w:hAnsi="Times New Roman" w:hint="eastAsia"/>
          <w:color w:val="000000"/>
          <w:sz w:val="20"/>
          <w:szCs w:val="20"/>
        </w:rPr>
        <w:t>075</w:t>
      </w:r>
      <w:r>
        <w:rPr>
          <w:rFonts w:ascii="Times New Roman" w:eastAsia="궁서" w:hAnsi="Times New Roman" w:hint="eastAsia"/>
          <w:color w:val="000000"/>
          <w:sz w:val="20"/>
          <w:szCs w:val="20"/>
        </w:rPr>
        <w:t>% per day</w:t>
      </w:r>
      <w:r>
        <w:rPr>
          <w:rFonts w:ascii="Times New Roman" w:eastAsia="궁서" w:hAnsi="Times New Roman"/>
          <w:color w:val="000000"/>
          <w:sz w:val="20"/>
          <w:szCs w:val="20"/>
        </w:rPr>
        <w:t xml:space="preserve"> of the </w:t>
      </w:r>
      <w:r w:rsidR="00B418C9">
        <w:rPr>
          <w:rFonts w:ascii="Times New Roman" w:eastAsia="궁서" w:hAnsi="Times New Roman" w:hint="eastAsia"/>
          <w:color w:val="000000"/>
          <w:sz w:val="20"/>
          <w:szCs w:val="20"/>
        </w:rPr>
        <w:t xml:space="preserve">total </w:t>
      </w:r>
      <w:r>
        <w:rPr>
          <w:rFonts w:ascii="Times New Roman" w:eastAsia="궁서" w:hAnsi="Times New Roman"/>
          <w:color w:val="000000"/>
          <w:sz w:val="20"/>
          <w:szCs w:val="20"/>
        </w:rPr>
        <w:t>contract value</w:t>
      </w:r>
    </w:p>
    <w:p w14:paraId="668D4B7C" w14:textId="46DBCC0B" w:rsidR="00442C7A" w:rsidRDefault="00B418C9" w:rsidP="00442C7A">
      <w:pPr>
        <w:pStyle w:val="a3"/>
        <w:snapToGrid w:val="0"/>
        <w:spacing w:before="0" w:beforeAutospacing="0" w:after="0" w:afterAutospacing="0"/>
        <w:ind w:leftChars="150" w:left="400" w:rightChars="100" w:right="200" w:hangingChars="50" w:hanging="100"/>
        <w:jc w:val="both"/>
        <w:rPr>
          <w:rFonts w:ascii="Times New Roman" w:eastAsia="궁서" w:hAnsi="Times New Roman"/>
          <w:color w:val="000000"/>
          <w:sz w:val="20"/>
          <w:szCs w:val="20"/>
        </w:rPr>
      </w:pPr>
      <w:r>
        <w:rPr>
          <w:rFonts w:ascii="Times New Roman" w:eastAsia="궁서" w:hAnsi="Times New Roman" w:hint="eastAsia"/>
          <w:color w:val="000000"/>
          <w:sz w:val="20"/>
          <w:szCs w:val="20"/>
        </w:rPr>
        <w:t>- late completion of the final SAT at the rate of 0.</w:t>
      </w:r>
      <w:r w:rsidR="00442C7A">
        <w:rPr>
          <w:rFonts w:ascii="Times New Roman" w:eastAsia="궁서" w:hAnsi="Times New Roman" w:hint="eastAsia"/>
          <w:color w:val="000000"/>
          <w:sz w:val="20"/>
          <w:szCs w:val="20"/>
        </w:rPr>
        <w:t>125</w:t>
      </w:r>
      <w:r>
        <w:rPr>
          <w:rFonts w:ascii="Times New Roman" w:eastAsia="궁서" w:hAnsi="Times New Roman" w:hint="eastAsia"/>
          <w:color w:val="000000"/>
          <w:sz w:val="20"/>
          <w:szCs w:val="20"/>
        </w:rPr>
        <w:t xml:space="preserve">% per day of </w:t>
      </w:r>
      <w:r w:rsidR="00442C7A">
        <w:rPr>
          <w:rFonts w:ascii="Times New Roman" w:eastAsia="궁서" w:hAnsi="Times New Roman"/>
          <w:color w:val="000000"/>
          <w:sz w:val="20"/>
          <w:szCs w:val="20"/>
        </w:rPr>
        <w:t xml:space="preserve">the </w:t>
      </w:r>
      <w:r w:rsidR="00442C7A">
        <w:rPr>
          <w:rFonts w:ascii="Times New Roman" w:eastAsia="궁서" w:hAnsi="Times New Roman" w:hint="eastAsia"/>
          <w:color w:val="000000"/>
          <w:sz w:val="20"/>
          <w:szCs w:val="20"/>
        </w:rPr>
        <w:t xml:space="preserve">total </w:t>
      </w:r>
      <w:r w:rsidR="00442C7A">
        <w:rPr>
          <w:rFonts w:ascii="Times New Roman" w:eastAsia="궁서" w:hAnsi="Times New Roman"/>
          <w:color w:val="000000"/>
          <w:sz w:val="20"/>
          <w:szCs w:val="20"/>
        </w:rPr>
        <w:t>contract value</w:t>
      </w:r>
    </w:p>
    <w:p w14:paraId="4CA8D91D" w14:textId="6B14456F" w:rsidR="004864B1" w:rsidRDefault="00442C7A" w:rsidP="00442C7A">
      <w:pPr>
        <w:pStyle w:val="a3"/>
        <w:snapToGrid w:val="0"/>
        <w:spacing w:before="0" w:beforeAutospacing="0" w:after="0" w:afterAutospacing="0"/>
        <w:ind w:leftChars="150" w:left="400" w:rightChars="100" w:right="200" w:hangingChars="50" w:hanging="100"/>
        <w:jc w:val="both"/>
        <w:rPr>
          <w:rFonts w:ascii="Times New Roman" w:eastAsia="궁서" w:hAnsi="Times New Roman"/>
          <w:color w:val="000000"/>
          <w:sz w:val="20"/>
          <w:szCs w:val="20"/>
        </w:rPr>
      </w:pPr>
      <w:r>
        <w:rPr>
          <w:rFonts w:ascii="Times New Roman" w:eastAsia="궁서" w:hAnsi="Times New Roman" w:hint="eastAsia"/>
          <w:color w:val="000000"/>
          <w:sz w:val="20"/>
          <w:szCs w:val="20"/>
        </w:rPr>
        <w:t xml:space="preserve">- </w:t>
      </w:r>
      <w:r w:rsidR="00AD7118">
        <w:rPr>
          <w:rFonts w:ascii="Times New Roman" w:eastAsia="궁서" w:hAnsi="Times New Roman" w:hint="eastAsia"/>
          <w:color w:val="000000"/>
          <w:sz w:val="20"/>
          <w:szCs w:val="20"/>
        </w:rPr>
        <w:t xml:space="preserve">maximum </w:t>
      </w:r>
      <w:r>
        <w:rPr>
          <w:rFonts w:ascii="Times New Roman" w:eastAsia="궁서" w:hAnsi="Times New Roman" w:hint="eastAsia"/>
          <w:color w:val="000000"/>
          <w:sz w:val="20"/>
          <w:szCs w:val="20"/>
        </w:rPr>
        <w:t xml:space="preserve">amount of Liquidated damage: </w:t>
      </w:r>
      <w:proofErr w:type="gramStart"/>
      <w:r w:rsidR="00AD7118">
        <w:rPr>
          <w:rFonts w:ascii="Times New Roman" w:eastAsia="궁서" w:hAnsi="Times New Roman" w:hint="eastAsia"/>
          <w:color w:val="000000"/>
          <w:sz w:val="20"/>
          <w:szCs w:val="20"/>
        </w:rPr>
        <w:t>ten(</w:t>
      </w:r>
      <w:proofErr w:type="gramEnd"/>
      <w:r w:rsidR="00AD7118">
        <w:rPr>
          <w:rFonts w:ascii="Times New Roman" w:eastAsia="궁서" w:hAnsi="Times New Roman" w:hint="eastAsia"/>
          <w:color w:val="000000"/>
          <w:sz w:val="20"/>
          <w:szCs w:val="20"/>
        </w:rPr>
        <w:t>10) percent of total contract value.</w:t>
      </w:r>
    </w:p>
    <w:p w14:paraId="049E1551" w14:textId="77777777" w:rsidR="004864B1" w:rsidRDefault="00AD7118">
      <w:pPr>
        <w:pStyle w:val="a3"/>
        <w:snapToGrid w:val="0"/>
        <w:spacing w:before="0" w:beforeAutospacing="0" w:after="0" w:afterAutospacing="0"/>
        <w:ind w:leftChars="150" w:left="400" w:rightChars="100" w:right="200" w:hangingChars="50" w:hanging="100"/>
        <w:jc w:val="both"/>
        <w:rPr>
          <w:rFonts w:ascii="Times New Roman" w:eastAsia="궁서" w:hAnsi="Times New Roman"/>
          <w:color w:val="000000"/>
          <w:sz w:val="20"/>
          <w:szCs w:val="20"/>
        </w:rPr>
      </w:pPr>
      <w:r>
        <w:rPr>
          <w:rFonts w:ascii="Times New Roman" w:eastAsia="궁서" w:hAnsi="Times New Roman"/>
          <w:color w:val="000000"/>
          <w:sz w:val="20"/>
          <w:szCs w:val="20"/>
        </w:rPr>
        <w:t xml:space="preserve">- No grace period allowed. </w:t>
      </w:r>
    </w:p>
    <w:p w14:paraId="3FA4677E" w14:textId="77777777" w:rsidR="004864B1" w:rsidRDefault="00AD7118">
      <w:pPr>
        <w:pStyle w:val="a3"/>
        <w:snapToGrid w:val="0"/>
        <w:spacing w:before="0" w:beforeAutospacing="0" w:after="0" w:afterAutospacing="0"/>
        <w:ind w:rightChars="100" w:right="200" w:firstLineChars="100" w:firstLine="200"/>
        <w:jc w:val="both"/>
        <w:rPr>
          <w:rFonts w:ascii="Times New Roman" w:eastAsia="궁서" w:hAnsi="Times New Roman"/>
          <w:color w:val="000000"/>
          <w:sz w:val="20"/>
          <w:szCs w:val="20"/>
        </w:rPr>
      </w:pPr>
      <w:r>
        <w:rPr>
          <w:rFonts w:ascii="Times New Roman" w:eastAsia="궁서" w:hAnsi="Times New Roman"/>
          <w:color w:val="000000"/>
          <w:sz w:val="20"/>
          <w:szCs w:val="20"/>
        </w:rPr>
        <w:t>● Repayment Guarantee: Required when advance payment is requested.</w:t>
      </w:r>
    </w:p>
    <w:p w14:paraId="212326EA" w14:textId="77777777" w:rsidR="004864B1" w:rsidRDefault="004864B1">
      <w:pPr>
        <w:pStyle w:val="a3"/>
        <w:snapToGrid w:val="0"/>
        <w:spacing w:before="0" w:beforeAutospacing="0" w:after="0" w:afterAutospacing="0"/>
        <w:ind w:rightChars="100" w:right="200" w:firstLineChars="100" w:firstLine="200"/>
        <w:jc w:val="both"/>
        <w:rPr>
          <w:rFonts w:ascii="Times New Roman" w:eastAsia="궁서" w:hAnsi="Times New Roman"/>
          <w:color w:val="000000"/>
          <w:sz w:val="20"/>
          <w:szCs w:val="20"/>
        </w:rPr>
      </w:pPr>
    </w:p>
    <w:p w14:paraId="5C98A630" w14:textId="77777777" w:rsidR="004864B1" w:rsidRDefault="00AD7118">
      <w:pPr>
        <w:pStyle w:val="a3"/>
        <w:spacing w:before="0" w:beforeAutospacing="0" w:after="0" w:afterAutospacing="0"/>
        <w:ind w:firstLineChars="100" w:firstLine="196"/>
        <w:jc w:val="both"/>
        <w:rPr>
          <w:rFonts w:ascii="Times New Roman" w:eastAsia="한양신명조" w:hAnsi="Times New Roman"/>
          <w:b/>
          <w:bCs/>
          <w:color w:val="000000"/>
          <w:sz w:val="20"/>
          <w:szCs w:val="20"/>
        </w:rPr>
      </w:pPr>
      <w:r>
        <w:rPr>
          <w:rFonts w:ascii="Times New Roman" w:eastAsia="한양신명조" w:hAnsi="Times New Roman"/>
          <w:b/>
          <w:bCs/>
          <w:color w:val="000000"/>
          <w:sz w:val="20"/>
          <w:szCs w:val="20"/>
        </w:rPr>
        <w:t>9</w:t>
      </w:r>
      <w:r>
        <w:rPr>
          <w:rFonts w:ascii="Times New Roman" w:eastAsia="한양신명조" w:hAnsi="Times New Roman" w:hint="eastAsia"/>
          <w:b/>
          <w:bCs/>
          <w:color w:val="000000"/>
          <w:sz w:val="20"/>
          <w:szCs w:val="20"/>
        </w:rPr>
        <w:t>. DISCLAIMER</w:t>
      </w:r>
    </w:p>
    <w:p w14:paraId="672C6EB4" w14:textId="77777777" w:rsidR="004864B1" w:rsidRDefault="00AD7118">
      <w:pPr>
        <w:pStyle w:val="a3"/>
        <w:spacing w:before="0" w:beforeAutospacing="0" w:after="0" w:afterAutospacing="0"/>
        <w:jc w:val="both"/>
        <w:rPr>
          <w:rFonts w:ascii="Times New Roman" w:eastAsia="한양신명조" w:hAnsi="Times New Roman"/>
          <w:bCs/>
          <w:color w:val="000000"/>
          <w:sz w:val="18"/>
          <w:szCs w:val="18"/>
        </w:rPr>
      </w:pPr>
      <w:r>
        <w:rPr>
          <w:rFonts w:ascii="Times New Roman" w:eastAsia="한양신명조" w:hAnsi="Times New Roman"/>
          <w:bCs/>
          <w:color w:val="000000"/>
          <w:sz w:val="18"/>
          <w:szCs w:val="18"/>
        </w:rPr>
        <w:t xml:space="preserve">THE CONTENTS AND INFORMATION PROVIDED IN THIS BID SUMMARY, INVITATION FOR BID, AND REQUEST FOR PROPOSAL ARE MEANT TO PROVIDE GENERAL INFORMATION TO INTERESTED PARTIES. THE SUCCESSFUL </w:t>
      </w:r>
      <w:r>
        <w:rPr>
          <w:rFonts w:ascii="Times New Roman" w:eastAsia="한양신명조" w:hAnsi="Times New Roman" w:hint="eastAsia"/>
          <w:bCs/>
          <w:color w:val="000000"/>
          <w:sz w:val="18"/>
          <w:szCs w:val="18"/>
        </w:rPr>
        <w:t>BIDDER</w:t>
      </w:r>
      <w:r>
        <w:rPr>
          <w:rFonts w:ascii="Times New Roman" w:eastAsia="한양신명조" w:hAnsi="Times New Roman"/>
          <w:bCs/>
          <w:color w:val="000000"/>
          <w:sz w:val="18"/>
          <w:szCs w:val="18"/>
        </w:rPr>
        <w:t xml:space="preserve"> WILL BE REQUIRED TO EXECUTE AN AGREEMENT WITH </w:t>
      </w:r>
      <w:r>
        <w:rPr>
          <w:rFonts w:ascii="Times New Roman" w:eastAsia="한양신명조" w:hAnsi="Times New Roman" w:hint="eastAsia"/>
          <w:bCs/>
          <w:color w:val="000000"/>
          <w:sz w:val="18"/>
          <w:szCs w:val="18"/>
        </w:rPr>
        <w:t xml:space="preserve">ADD </w:t>
      </w:r>
      <w:r>
        <w:rPr>
          <w:rFonts w:ascii="Times New Roman" w:eastAsia="한양신명조" w:hAnsi="Times New Roman"/>
          <w:bCs/>
          <w:color w:val="000000"/>
          <w:sz w:val="18"/>
          <w:szCs w:val="18"/>
        </w:rPr>
        <w:t>THAT WILL GOVERN THE RIGHTS, DUTIES AND OBLIGATIONS</w:t>
      </w:r>
      <w:r>
        <w:rPr>
          <w:rFonts w:ascii="Times New Roman" w:eastAsia="한양신명조" w:hAnsi="Times New Roman" w:hint="eastAsia"/>
          <w:bCs/>
          <w:color w:val="000000"/>
          <w:sz w:val="18"/>
          <w:szCs w:val="18"/>
        </w:rPr>
        <w:t xml:space="preserve"> </w:t>
      </w:r>
      <w:r>
        <w:rPr>
          <w:rFonts w:ascii="Times New Roman" w:eastAsia="한양신명조" w:hAnsi="Times New Roman"/>
          <w:bCs/>
          <w:color w:val="000000"/>
          <w:sz w:val="18"/>
          <w:szCs w:val="18"/>
        </w:rPr>
        <w:t xml:space="preserve">BETWEEN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AND THE SUCCESSFUL </w:t>
      </w:r>
      <w:r>
        <w:rPr>
          <w:rFonts w:ascii="Times New Roman" w:eastAsia="한양신명조" w:hAnsi="Times New Roman" w:hint="eastAsia"/>
          <w:bCs/>
          <w:color w:val="000000"/>
          <w:sz w:val="18"/>
          <w:szCs w:val="18"/>
        </w:rPr>
        <w:t>BIDDER</w:t>
      </w:r>
      <w:r>
        <w:rPr>
          <w:rFonts w:ascii="Times New Roman" w:eastAsia="한양신명조" w:hAnsi="Times New Roman"/>
          <w:bCs/>
          <w:color w:val="000000"/>
          <w:sz w:val="18"/>
          <w:szCs w:val="18"/>
        </w:rPr>
        <w:t xml:space="preserve"> WITHIN THIRTY (30) DAYS FROM THE AWARD OF CONTRACT. ACCORDINGLY, THE TERMS SET FORTH WITHIN THIS BID SUMMARY, INVITATION FOR BID, AND REQUEST FOR PROPOSAL DOES NOT CONSTITUTE ANY CONTRACT BETWEEN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AND THE SUCCESSFUL </w:t>
      </w:r>
      <w:r>
        <w:rPr>
          <w:rFonts w:ascii="Times New Roman" w:eastAsia="한양신명조" w:hAnsi="Times New Roman" w:hint="eastAsia"/>
          <w:bCs/>
          <w:color w:val="000000"/>
          <w:sz w:val="18"/>
          <w:szCs w:val="18"/>
        </w:rPr>
        <w:t>BIDDER</w:t>
      </w:r>
      <w:r>
        <w:rPr>
          <w:rFonts w:ascii="Times New Roman" w:eastAsia="한양신명조" w:hAnsi="Times New Roman"/>
          <w:bCs/>
          <w:color w:val="000000"/>
          <w:sz w:val="18"/>
          <w:szCs w:val="18"/>
        </w:rPr>
        <w:t xml:space="preserve">. </w:t>
      </w:r>
    </w:p>
    <w:p w14:paraId="2E9FE57B" w14:textId="77777777" w:rsidR="004864B1" w:rsidRDefault="00AD7118">
      <w:pPr>
        <w:pStyle w:val="a3"/>
        <w:spacing w:before="0" w:beforeAutospacing="0" w:after="0" w:afterAutospacing="0"/>
        <w:jc w:val="both"/>
        <w:rPr>
          <w:rFonts w:ascii="Times New Roman" w:eastAsia="한양신명조" w:hAnsi="Times New Roman"/>
          <w:bCs/>
          <w:color w:val="000000"/>
          <w:sz w:val="18"/>
          <w:szCs w:val="18"/>
        </w:rPr>
      </w:pP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RESERVES THE RIGHT TO CANCEL THIS BID AND THE AWARD OF A CONTRACT BEFORE AND AFTER OFFICIAL CONTRACT EXECUTION IF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DEEMS SUCH CANCELLATION TO BE IN ITS BEST INTEREST. IN NO EVENT WILL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HAVE ANY LIABILITY FOR THE CANCELLATION OF SUCH BID, AWARD, OR EXECUTION. THE </w:t>
      </w:r>
      <w:r>
        <w:rPr>
          <w:rFonts w:ascii="Times New Roman" w:eastAsia="한양신명조" w:hAnsi="Times New Roman" w:hint="eastAsia"/>
          <w:bCs/>
          <w:color w:val="000000"/>
          <w:sz w:val="18"/>
          <w:szCs w:val="18"/>
        </w:rPr>
        <w:t xml:space="preserve">BIDDER </w:t>
      </w:r>
      <w:r>
        <w:rPr>
          <w:rFonts w:ascii="Times New Roman" w:eastAsia="한양신명조" w:hAnsi="Times New Roman"/>
          <w:bCs/>
          <w:color w:val="000000"/>
          <w:sz w:val="18"/>
          <w:szCs w:val="18"/>
        </w:rPr>
        <w:t xml:space="preserve">ASSUMES THE SOLE RISK AND RESPONSIBILITY FOR EXPENSES INCURRED PRIOR TO EXECUTION OF THE CONTRACT. </w:t>
      </w:r>
      <w:r>
        <w:rPr>
          <w:rFonts w:ascii="Times New Roman" w:eastAsia="한양신명조" w:hAnsi="Times New Roman" w:hint="eastAsia"/>
          <w:bCs/>
          <w:color w:val="000000"/>
          <w:sz w:val="18"/>
          <w:szCs w:val="18"/>
        </w:rPr>
        <w:t>ADD</w:t>
      </w:r>
      <w:r>
        <w:rPr>
          <w:rFonts w:ascii="Times New Roman" w:eastAsia="한양신명조" w:hAnsi="Times New Roman"/>
          <w:bCs/>
          <w:color w:val="000000"/>
          <w:sz w:val="18"/>
          <w:szCs w:val="18"/>
        </w:rPr>
        <w:t xml:space="preserve"> WILL NOT ENTERTAIN REQUESTS THAT IT EXPLAIN ITS DECISIONS OR DEBRIEF UNSUCCESSFUL </w:t>
      </w:r>
      <w:r>
        <w:rPr>
          <w:rFonts w:ascii="Times New Roman" w:eastAsia="한양신명조" w:hAnsi="Times New Roman" w:hint="eastAsia"/>
          <w:bCs/>
          <w:color w:val="000000"/>
          <w:sz w:val="18"/>
          <w:szCs w:val="18"/>
        </w:rPr>
        <w:t>BIDDERS</w:t>
      </w:r>
      <w:r>
        <w:rPr>
          <w:rFonts w:ascii="Times New Roman" w:eastAsia="한양신명조" w:hAnsi="Times New Roman"/>
          <w:bCs/>
          <w:color w:val="000000"/>
          <w:sz w:val="18"/>
          <w:szCs w:val="18"/>
        </w:rPr>
        <w:t>.</w:t>
      </w:r>
    </w:p>
    <w:p w14:paraId="47335D59" w14:textId="77777777" w:rsidR="004864B1" w:rsidRDefault="004864B1">
      <w:pPr>
        <w:pStyle w:val="a3"/>
        <w:spacing w:before="0" w:beforeAutospacing="0" w:after="0" w:afterAutospacing="0"/>
        <w:jc w:val="center"/>
        <w:rPr>
          <w:rFonts w:ascii="Times New Roman" w:hAnsi="Times New Roman"/>
          <w:sz w:val="22"/>
        </w:rPr>
      </w:pPr>
    </w:p>
    <w:p w14:paraId="18910BFB" w14:textId="77777777" w:rsidR="004864B1" w:rsidRDefault="004864B1">
      <w:pPr>
        <w:pStyle w:val="a3"/>
        <w:spacing w:before="0" w:beforeAutospacing="0" w:after="0" w:afterAutospacing="0"/>
        <w:jc w:val="center"/>
        <w:rPr>
          <w:rFonts w:ascii="Times New Roman" w:hAnsi="Times New Roman"/>
          <w:sz w:val="22"/>
        </w:rPr>
      </w:pPr>
    </w:p>
    <w:p w14:paraId="0F855E33" w14:textId="77777777" w:rsidR="004864B1" w:rsidRDefault="004864B1">
      <w:pPr>
        <w:pStyle w:val="a3"/>
        <w:spacing w:before="0" w:beforeAutospacing="0" w:after="0" w:afterAutospacing="0"/>
        <w:jc w:val="center"/>
        <w:rPr>
          <w:rFonts w:ascii="Times New Roman" w:hAnsi="Times New Roman"/>
          <w:sz w:val="22"/>
        </w:rPr>
      </w:pPr>
    </w:p>
    <w:p w14:paraId="0A7B7EFB" w14:textId="77777777" w:rsidR="004864B1" w:rsidRDefault="004864B1">
      <w:pPr>
        <w:pStyle w:val="a3"/>
        <w:spacing w:before="0" w:beforeAutospacing="0" w:after="0" w:afterAutospacing="0"/>
        <w:jc w:val="center"/>
        <w:rPr>
          <w:rFonts w:ascii="Times New Roman" w:hAnsi="Times New Roman"/>
          <w:sz w:val="22"/>
        </w:rPr>
      </w:pPr>
    </w:p>
    <w:p w14:paraId="3EC31C5B" w14:textId="77777777" w:rsidR="004864B1" w:rsidRDefault="004864B1">
      <w:pPr>
        <w:pStyle w:val="a3"/>
        <w:spacing w:before="0" w:beforeAutospacing="0" w:after="0" w:afterAutospacing="0"/>
        <w:jc w:val="center"/>
        <w:rPr>
          <w:rFonts w:ascii="Times New Roman" w:hAnsi="Times New Roman"/>
          <w:sz w:val="22"/>
        </w:rPr>
      </w:pPr>
    </w:p>
    <w:p w14:paraId="5E23993C" w14:textId="77777777" w:rsidR="004864B1" w:rsidRDefault="004864B1">
      <w:pPr>
        <w:pStyle w:val="a3"/>
        <w:spacing w:before="0" w:beforeAutospacing="0" w:after="0" w:afterAutospacing="0"/>
        <w:jc w:val="center"/>
        <w:rPr>
          <w:rFonts w:ascii="Times New Roman" w:hAnsi="Times New Roman"/>
          <w:sz w:val="22"/>
        </w:rPr>
      </w:pPr>
    </w:p>
    <w:p w14:paraId="16BA8C42" w14:textId="77777777" w:rsidR="004864B1" w:rsidRDefault="004864B1">
      <w:pPr>
        <w:pStyle w:val="a3"/>
        <w:spacing w:before="0" w:beforeAutospacing="0" w:after="0" w:afterAutospacing="0"/>
        <w:jc w:val="center"/>
        <w:rPr>
          <w:rFonts w:ascii="Times New Roman" w:hAnsi="Times New Roman"/>
          <w:sz w:val="22"/>
        </w:rPr>
      </w:pPr>
    </w:p>
    <w:p w14:paraId="0DA38451" w14:textId="77777777" w:rsidR="004864B1" w:rsidRDefault="004864B1">
      <w:pPr>
        <w:pStyle w:val="a3"/>
        <w:spacing w:before="0" w:beforeAutospacing="0" w:after="0" w:afterAutospacing="0"/>
        <w:jc w:val="center"/>
        <w:rPr>
          <w:rFonts w:ascii="Times New Roman" w:hAnsi="Times New Roman"/>
          <w:sz w:val="22"/>
        </w:rPr>
      </w:pPr>
    </w:p>
    <w:p w14:paraId="5517BDB7" w14:textId="57F27BDC" w:rsidR="004864B1" w:rsidRDefault="00AD7118">
      <w:pPr>
        <w:pStyle w:val="a3"/>
        <w:spacing w:before="0" w:beforeAutospacing="0" w:after="0" w:afterAutospacing="0"/>
        <w:jc w:val="center"/>
        <w:rPr>
          <w:rFonts w:ascii="Times New Roman" w:hAnsi="Times New Roman"/>
        </w:rPr>
      </w:pPr>
      <w:r>
        <w:rPr>
          <w:noProof/>
          <w:kern w:val="2"/>
          <w:sz w:val="28"/>
          <w:szCs w:val="22"/>
        </w:rPr>
        <w:drawing>
          <wp:anchor distT="0" distB="0" distL="114300" distR="114300" simplePos="0" relativeHeight="251662336" behindDoc="1" locked="0" layoutInCell="1" hidden="0" allowOverlap="1" wp14:anchorId="68BA95B2" wp14:editId="590DB105">
            <wp:simplePos x="0" y="0"/>
            <wp:positionH relativeFrom="page">
              <wp:posOffset>3810</wp:posOffset>
            </wp:positionH>
            <wp:positionV relativeFrom="page">
              <wp:posOffset>10363200</wp:posOffset>
            </wp:positionV>
            <wp:extent cx="7563485" cy="316865"/>
            <wp:effectExtent l="0" t="0" r="0"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a:xfrm>
                      <a:off x="0" y="0"/>
                      <a:ext cx="7563485" cy="316865"/>
                    </a:xfrm>
                    <a:prstGeom prst="rect">
                      <a:avLst/>
                    </a:prstGeom>
                    <a:noFill/>
                  </pic:spPr>
                </pic:pic>
              </a:graphicData>
            </a:graphic>
          </wp:anchor>
        </w:drawing>
      </w:r>
      <w:r>
        <w:rPr>
          <w:rFonts w:ascii="Times New Roman" w:hAnsi="Times New Roman"/>
        </w:rPr>
        <w:t>202</w:t>
      </w:r>
      <w:r w:rsidR="00482704">
        <w:rPr>
          <w:rFonts w:ascii="Times New Roman" w:hAnsi="Times New Roman" w:hint="eastAsia"/>
        </w:rPr>
        <w:t>6</w:t>
      </w:r>
      <w:r>
        <w:rPr>
          <w:rFonts w:ascii="Times New Roman" w:hAnsi="Times New Roman"/>
        </w:rPr>
        <w:t>-0</w:t>
      </w:r>
      <w:r w:rsidR="00482704">
        <w:rPr>
          <w:rFonts w:ascii="Times New Roman" w:hAnsi="Times New Roman" w:hint="eastAsia"/>
        </w:rPr>
        <w:t>8</w:t>
      </w:r>
    </w:p>
    <w:p w14:paraId="0AD5E85B" w14:textId="77777777" w:rsidR="004864B1" w:rsidRDefault="004864B1">
      <w:pPr>
        <w:pStyle w:val="a3"/>
        <w:spacing w:before="0" w:beforeAutospacing="0" w:after="0" w:afterAutospacing="0"/>
        <w:jc w:val="center"/>
        <w:rPr>
          <w:rFonts w:ascii="Times New Roman" w:hAnsi="Times New Roman"/>
        </w:rPr>
      </w:pPr>
    </w:p>
    <w:p w14:paraId="4B3F9A7D" w14:textId="77777777" w:rsidR="004864B1" w:rsidRDefault="004864B1">
      <w:pPr>
        <w:pStyle w:val="a3"/>
        <w:spacing w:before="0" w:beforeAutospacing="0" w:after="0" w:afterAutospacing="0"/>
        <w:jc w:val="center"/>
        <w:rPr>
          <w:rFonts w:ascii="Times New Roman" w:hAnsi="Times New Roman"/>
        </w:rPr>
      </w:pPr>
    </w:p>
    <w:p w14:paraId="6216866C" w14:textId="77777777" w:rsidR="004864B1" w:rsidRDefault="004864B1">
      <w:pPr>
        <w:pStyle w:val="a3"/>
        <w:spacing w:before="0" w:beforeAutospacing="0" w:after="0" w:afterAutospacing="0"/>
        <w:jc w:val="center"/>
        <w:rPr>
          <w:rFonts w:ascii="Times New Roman" w:hAnsi="Times New Roman"/>
        </w:rPr>
      </w:pPr>
    </w:p>
    <w:p w14:paraId="152FD559" w14:textId="77777777" w:rsidR="004864B1" w:rsidRDefault="004864B1">
      <w:pPr>
        <w:pStyle w:val="a3"/>
        <w:spacing w:before="0" w:beforeAutospacing="0" w:after="0" w:afterAutospacing="0"/>
        <w:jc w:val="center"/>
        <w:rPr>
          <w:rFonts w:ascii="Times New Roman" w:hAnsi="Times New Roman"/>
        </w:rPr>
      </w:pPr>
    </w:p>
    <w:p w14:paraId="67187153" w14:textId="77777777" w:rsidR="004864B1" w:rsidRDefault="004864B1">
      <w:pPr>
        <w:pStyle w:val="a3"/>
        <w:spacing w:before="0" w:beforeAutospacing="0" w:after="0" w:afterAutospacing="0"/>
        <w:jc w:val="center"/>
        <w:rPr>
          <w:rFonts w:ascii="Times New Roman" w:hAnsi="Times New Roman"/>
        </w:rPr>
      </w:pPr>
    </w:p>
    <w:p w14:paraId="2FC06D9F" w14:textId="77777777" w:rsidR="004864B1" w:rsidRDefault="004864B1">
      <w:pPr>
        <w:pStyle w:val="a3"/>
        <w:spacing w:before="0" w:beforeAutospacing="0" w:after="0" w:afterAutospacing="0"/>
        <w:jc w:val="center"/>
        <w:rPr>
          <w:rFonts w:ascii="Times New Roman" w:hAnsi="Times New Roman"/>
        </w:rPr>
      </w:pPr>
    </w:p>
    <w:p w14:paraId="043A38E5" w14:textId="77777777" w:rsidR="004864B1" w:rsidRDefault="004864B1">
      <w:pPr>
        <w:pStyle w:val="a3"/>
        <w:spacing w:before="0" w:beforeAutospacing="0" w:after="0" w:afterAutospacing="0"/>
        <w:jc w:val="center"/>
        <w:rPr>
          <w:rFonts w:ascii="Times New Roman" w:hAnsi="Times New Roman"/>
        </w:rPr>
      </w:pPr>
    </w:p>
    <w:sectPr w:rsidR="004864B1">
      <w:pgSz w:w="11906" w:h="16838"/>
      <w:pgMar w:top="851" w:right="1701" w:bottom="85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5E167" w14:textId="77777777" w:rsidR="003F30F9" w:rsidRDefault="003F30F9" w:rsidP="00482704">
      <w:r>
        <w:separator/>
      </w:r>
    </w:p>
  </w:endnote>
  <w:endnote w:type="continuationSeparator" w:id="0">
    <w:p w14:paraId="7168B6FD" w14:textId="77777777" w:rsidR="003F30F9" w:rsidRDefault="003F30F9" w:rsidP="00482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맑은 고딕">
    <w:panose1 w:val="020B0503020000020004"/>
    <w:charset w:val="81"/>
    <w:family w:val="modern"/>
    <w:pitch w:val="variable"/>
    <w:sig w:usb0="9000002F" w:usb1="29D77CFB" w:usb2="00000012" w:usb3="00000000" w:csb0="00080001" w:csb1="00000000"/>
  </w:font>
  <w:font w:name="Microsoft Sans Serif">
    <w:panose1 w:val="020B0604020202020204"/>
    <w:charset w:val="00"/>
    <w:family w:val="swiss"/>
    <w:pitch w:val="variable"/>
    <w:sig w:usb0="E5002EFF" w:usb1="C000605B" w:usb2="00000029" w:usb3="00000000" w:csb0="000101FF" w:csb1="00000000"/>
  </w:font>
  <w:font w:name="휴먼명조">
    <w:altName w:val="맑은 고딕"/>
    <w:panose1 w:val="02010504000101010101"/>
    <w:charset w:val="81"/>
    <w:family w:val="auto"/>
    <w:pitch w:val="variable"/>
    <w:sig w:usb0="800002A7" w:usb1="19D77CFB" w:usb2="00000010" w:usb3="00000000" w:csb0="00080000" w:csb1="00000000"/>
  </w:font>
  <w:font w:name="한양신명조">
    <w:altName w:val="바탕"/>
    <w:panose1 w:val="00000000000000000000"/>
    <w:charset w:val="81"/>
    <w:family w:val="roman"/>
    <w:notTrueType/>
    <w:pitch w:val="default"/>
    <w:sig w:usb0="00000001" w:usb1="09060000" w:usb2="00000010" w:usb3="00000000" w:csb0="00080000" w:csb1="00000000"/>
  </w:font>
  <w:font w:name="궁서">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4FEC5" w14:textId="77777777" w:rsidR="003F30F9" w:rsidRDefault="003F30F9" w:rsidP="00482704">
      <w:r>
        <w:separator/>
      </w:r>
    </w:p>
  </w:footnote>
  <w:footnote w:type="continuationSeparator" w:id="0">
    <w:p w14:paraId="7D8CBE46" w14:textId="77777777" w:rsidR="003F30F9" w:rsidRDefault="003F30F9" w:rsidP="004827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4B1"/>
    <w:rsid w:val="0000622D"/>
    <w:rsid w:val="00011C9D"/>
    <w:rsid w:val="00064B40"/>
    <w:rsid w:val="00067EC4"/>
    <w:rsid w:val="00102A2C"/>
    <w:rsid w:val="002D675D"/>
    <w:rsid w:val="003C2A0D"/>
    <w:rsid w:val="003F30F9"/>
    <w:rsid w:val="00442C7A"/>
    <w:rsid w:val="00482704"/>
    <w:rsid w:val="004864B1"/>
    <w:rsid w:val="00762307"/>
    <w:rsid w:val="0085108D"/>
    <w:rsid w:val="008565E6"/>
    <w:rsid w:val="00A82F58"/>
    <w:rsid w:val="00AD7118"/>
    <w:rsid w:val="00AF0CC9"/>
    <w:rsid w:val="00B418C9"/>
    <w:rsid w:val="00B605E4"/>
    <w:rsid w:val="00B83CA7"/>
    <w:rsid w:val="00BE09DF"/>
    <w:rsid w:val="00D87C64"/>
    <w:rsid w:val="00E36A18"/>
    <w:rsid w:val="00EE79B2"/>
    <w:rsid w:val="00FF12CA"/>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75E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82"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jc w:val="both"/>
    </w:pPr>
    <w:rPr>
      <w:rFonts w:ascii="바탕"/>
      <w:kern w:val="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widowControl/>
      <w:wordWrap/>
      <w:autoSpaceDE/>
      <w:autoSpaceDN/>
      <w:spacing w:before="100" w:beforeAutospacing="1" w:after="100" w:afterAutospacing="1"/>
      <w:jc w:val="left"/>
    </w:pPr>
    <w:rPr>
      <w:rFonts w:hAnsi="바탕"/>
      <w:kern w:val="0"/>
      <w:sz w:val="24"/>
    </w:rPr>
  </w:style>
  <w:style w:type="paragraph" w:customStyle="1" w:styleId="1">
    <w:name w:val="날짜1"/>
    <w:basedOn w:val="a"/>
    <w:next w:val="a"/>
  </w:style>
  <w:style w:type="paragraph" w:customStyle="1" w:styleId="a4">
    <w:name w:val="바탕글"/>
    <w:link w:val="Char"/>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spacing w:line="277" w:lineRule="auto"/>
      <w:jc w:val="both"/>
    </w:pPr>
    <w:rPr>
      <w:rFonts w:ascii="바탕"/>
      <w:color w:val="000000"/>
    </w:rPr>
  </w:style>
  <w:style w:type="paragraph" w:styleId="a5">
    <w:name w:val="Balloon Text"/>
    <w:basedOn w:val="a"/>
    <w:semiHidden/>
    <w:rPr>
      <w:rFonts w:ascii="Arial" w:eastAsia="돋움" w:hAnsi="Arial"/>
      <w:sz w:val="18"/>
      <w:szCs w:val="18"/>
    </w:rPr>
  </w:style>
  <w:style w:type="paragraph" w:styleId="a6">
    <w:name w:val="header"/>
    <w:basedOn w:val="a"/>
    <w:link w:val="Char0"/>
    <w:pPr>
      <w:tabs>
        <w:tab w:val="center" w:pos="4513"/>
        <w:tab w:val="right" w:pos="9026"/>
      </w:tabs>
      <w:snapToGrid w:val="0"/>
    </w:pPr>
  </w:style>
  <w:style w:type="character" w:customStyle="1" w:styleId="Char0">
    <w:name w:val="머리글 Char"/>
    <w:basedOn w:val="a0"/>
    <w:link w:val="a6"/>
    <w:rPr>
      <w:rFonts w:ascii="바탕"/>
      <w:kern w:val="2"/>
      <w:szCs w:val="24"/>
    </w:rPr>
  </w:style>
  <w:style w:type="paragraph" w:styleId="a7">
    <w:name w:val="footer"/>
    <w:basedOn w:val="a"/>
    <w:link w:val="Char1"/>
    <w:pPr>
      <w:tabs>
        <w:tab w:val="center" w:pos="4513"/>
        <w:tab w:val="right" w:pos="9026"/>
      </w:tabs>
      <w:snapToGrid w:val="0"/>
    </w:pPr>
  </w:style>
  <w:style w:type="character" w:customStyle="1" w:styleId="Char1">
    <w:name w:val="바닥글 Char"/>
    <w:basedOn w:val="a0"/>
    <w:link w:val="a7"/>
    <w:rPr>
      <w:rFonts w:ascii="바탕"/>
      <w:kern w:val="2"/>
      <w:szCs w:val="24"/>
    </w:rPr>
  </w:style>
  <w:style w:type="character" w:styleId="a8">
    <w:name w:val="Hyperlink"/>
    <w:basedOn w:val="a0"/>
    <w:rPr>
      <w:color w:val="0000FF"/>
      <w:u w:val="single"/>
    </w:rPr>
  </w:style>
  <w:style w:type="character" w:styleId="a9">
    <w:name w:val="annotation reference"/>
    <w:basedOn w:val="a0"/>
    <w:rPr>
      <w:sz w:val="18"/>
      <w:szCs w:val="18"/>
    </w:rPr>
  </w:style>
  <w:style w:type="paragraph" w:styleId="aa">
    <w:name w:val="annotation text"/>
    <w:basedOn w:val="a"/>
    <w:link w:val="Char2"/>
    <w:pPr>
      <w:jc w:val="left"/>
    </w:pPr>
  </w:style>
  <w:style w:type="character" w:customStyle="1" w:styleId="Char2">
    <w:name w:val="메모 텍스트 Char"/>
    <w:basedOn w:val="a0"/>
    <w:link w:val="aa"/>
    <w:rPr>
      <w:rFonts w:ascii="바탕"/>
      <w:kern w:val="2"/>
      <w:szCs w:val="24"/>
    </w:rPr>
  </w:style>
  <w:style w:type="paragraph" w:styleId="ab">
    <w:name w:val="annotation subject"/>
    <w:basedOn w:val="aa"/>
    <w:next w:val="aa"/>
    <w:link w:val="Char3"/>
    <w:rPr>
      <w:b/>
      <w:bCs/>
    </w:rPr>
  </w:style>
  <w:style w:type="character" w:customStyle="1" w:styleId="Char3">
    <w:name w:val="메모 주제 Char"/>
    <w:basedOn w:val="Char2"/>
    <w:link w:val="ab"/>
    <w:rPr>
      <w:rFonts w:ascii="바탕"/>
      <w:b/>
      <w:bCs/>
      <w:kern w:val="2"/>
      <w:szCs w:val="24"/>
    </w:rPr>
  </w:style>
  <w:style w:type="character" w:customStyle="1" w:styleId="Char">
    <w:name w:val="바탕글 Char"/>
    <w:basedOn w:val="a0"/>
    <w:link w:val="a4"/>
    <w:rPr>
      <w:rFonts w:ascii="바탕"/>
      <w:color w:val="000000"/>
    </w:rPr>
  </w:style>
  <w:style w:type="paragraph" w:customStyle="1" w:styleId="ac">
    <w:name w:val="본문(내용)"/>
    <w:qFormat/>
    <w:pPr>
      <w:spacing w:before="120" w:after="120" w:line="300" w:lineRule="auto"/>
      <w:ind w:left="284"/>
      <w:jc w:val="both"/>
    </w:pPr>
    <w:rPr>
      <w:rFonts w:eastAsia="Times New Roman"/>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661</Words>
  <Characters>3774</Characters>
  <Application>Microsoft Office Word</Application>
  <DocSecurity>0</DocSecurity>
  <Lines>31</Lines>
  <Paragraphs>8</Paragraphs>
  <ScaleCrop>false</ScaleCrop>
  <HeadingPairs>
    <vt:vector size="2" baseType="variant">
      <vt:variant>
        <vt:lpstr>제목</vt:lpstr>
      </vt:variant>
      <vt:variant>
        <vt:i4>1</vt:i4>
      </vt:variant>
    </vt:vector>
  </HeadingPairs>
  <TitlesOfParts>
    <vt:vector size="1" baseType="lpstr">
      <vt:lpstr>Announcement of Invitation for Bid</vt:lpstr>
    </vt:vector>
  </TitlesOfParts>
  <Manager/>
  <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Announcement of Invitation for Bid</dc:title>
  <dc:subject/>
  <dc:creator/>
  <cp:keywords/>
  <dc:description/>
  <cp:lastModifiedBy/>
  <cp:revision>1</cp:revision>
  <cp:lastPrinted>2024-06-11T01:23:00Z</cp:lastPrinted>
  <dcterms:created xsi:type="dcterms:W3CDTF">2025-03-07T00:51:00Z</dcterms:created>
  <dcterms:modified xsi:type="dcterms:W3CDTF">2026-08-12T07:42:00Z</dcterms:modified>
  <cp:version>1100.0100.01</cp:version>
</cp:coreProperties>
</file>