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FF117" w14:textId="77777777" w:rsidR="00880525" w:rsidRPr="000D063E" w:rsidRDefault="00880525" w:rsidP="000D063E">
      <w:pPr>
        <w:spacing w:after="0" w:line="384" w:lineRule="auto"/>
        <w:jc w:val="center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52"/>
          <w:szCs w:val="52"/>
        </w:rPr>
      </w:pPr>
      <w:r w:rsidRPr="000D063E">
        <w:rPr>
          <w:rFonts w:ascii="휴먼명조" w:eastAsia="휴먼명조" w:hAnsi="굴림" w:cs="굴림"/>
          <w:b/>
          <w:bCs/>
          <w:color w:val="000000"/>
          <w:kern w:val="0"/>
          <w:sz w:val="52"/>
          <w:szCs w:val="52"/>
        </w:rPr>
        <w:t>과 업 지 시 서</w:t>
      </w:r>
    </w:p>
    <w:p w14:paraId="1090DFB7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20E33996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4824FB9F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4DD5CB38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1DE1EFA0" w14:textId="77777777" w:rsidR="000D063E" w:rsidRDefault="000D063E" w:rsidP="000D063E">
      <w:pPr>
        <w:spacing w:after="0" w:line="384" w:lineRule="auto"/>
        <w:jc w:val="center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6"/>
          <w:szCs w:val="36"/>
        </w:rPr>
      </w:pPr>
      <w:r w:rsidRPr="000D063E">
        <w:rPr>
          <w:rFonts w:ascii="휴먼명조" w:eastAsia="휴먼명조" w:hAnsi="굴림" w:cs="굴림" w:hint="eastAsia"/>
          <w:b/>
          <w:bCs/>
          <w:color w:val="000000"/>
          <w:kern w:val="0"/>
          <w:sz w:val="36"/>
          <w:szCs w:val="36"/>
        </w:rPr>
        <w:t>레이저삭박</w:t>
      </w:r>
      <w:r w:rsidRPr="000D063E">
        <w:rPr>
          <w:rFonts w:ascii="휴먼명조" w:eastAsia="휴먼명조" w:hAnsi="굴림" w:cs="굴림"/>
          <w:b/>
          <w:bCs/>
          <w:color w:val="000000"/>
          <w:kern w:val="0"/>
          <w:sz w:val="36"/>
          <w:szCs w:val="36"/>
        </w:rPr>
        <w:t xml:space="preserve"> 다검출기 유도결합플라즈마 질량분석기 </w:t>
      </w:r>
    </w:p>
    <w:p w14:paraId="7FB27D27" w14:textId="77777777" w:rsidR="00880525" w:rsidRPr="000D063E" w:rsidRDefault="002E1A4B" w:rsidP="000D063E">
      <w:pPr>
        <w:spacing w:after="0" w:line="384" w:lineRule="auto"/>
        <w:jc w:val="center"/>
        <w:textAlignment w:val="baseline"/>
        <w:rPr>
          <w:b/>
          <w:bCs/>
          <w:sz w:val="36"/>
          <w:szCs w:val="36"/>
        </w:rPr>
      </w:pPr>
      <w:r w:rsidRPr="000D063E">
        <w:rPr>
          <w:rFonts w:ascii="휴먼명조" w:eastAsia="휴먼명조" w:hAnsi="굴림" w:cs="굴림"/>
          <w:b/>
          <w:bCs/>
          <w:color w:val="000000"/>
          <w:kern w:val="0"/>
          <w:sz w:val="36"/>
          <w:szCs w:val="36"/>
        </w:rPr>
        <w:t>수리 및 점검</w:t>
      </w:r>
      <w:r w:rsidR="00880525" w:rsidRPr="000D063E">
        <w:rPr>
          <w:rFonts w:ascii="휴먼명조" w:eastAsia="휴먼명조" w:hAnsi="굴림" w:cs="굴림" w:hint="eastAsia"/>
          <w:b/>
          <w:bCs/>
          <w:color w:val="000000"/>
          <w:kern w:val="0"/>
          <w:sz w:val="36"/>
          <w:szCs w:val="36"/>
        </w:rPr>
        <w:t xml:space="preserve"> </w:t>
      </w:r>
      <w:r w:rsidR="00880525" w:rsidRPr="000D063E">
        <w:rPr>
          <w:rFonts w:ascii="휴먼명조" w:eastAsia="휴먼명조" w:hAnsi="굴림" w:cs="굴림"/>
          <w:b/>
          <w:bCs/>
          <w:color w:val="000000"/>
          <w:kern w:val="0"/>
          <w:sz w:val="36"/>
          <w:szCs w:val="36"/>
        </w:rPr>
        <w:t>과업 지시서</w:t>
      </w:r>
    </w:p>
    <w:p w14:paraId="7D782B90" w14:textId="77777777" w:rsidR="00880525" w:rsidRPr="00171A24" w:rsidRDefault="00880525" w:rsidP="00880525">
      <w:pPr>
        <w:pStyle w:val="a4"/>
        <w:wordWrap/>
        <w:jc w:val="center"/>
        <w:rPr>
          <w:rFonts w:ascii="HY헤드라인M" w:eastAsia="HY헤드라인M" w:hAnsi="HY헤드라인M"/>
          <w:sz w:val="32"/>
          <w:szCs w:val="32"/>
        </w:rPr>
      </w:pPr>
    </w:p>
    <w:p w14:paraId="062C30D2" w14:textId="77777777" w:rsidR="00880525" w:rsidRDefault="00880525" w:rsidP="00880525">
      <w:pPr>
        <w:pStyle w:val="a4"/>
        <w:wordWrap/>
        <w:jc w:val="center"/>
        <w:rPr>
          <w:rFonts w:ascii="HY헤드라인M" w:eastAsia="HY헤드라인M" w:hAnsi="HY헤드라인M"/>
          <w:sz w:val="36"/>
          <w:szCs w:val="32"/>
          <w:u w:val="single" w:color="FFFFFF"/>
        </w:rPr>
      </w:pPr>
    </w:p>
    <w:p w14:paraId="6859A55A" w14:textId="77777777" w:rsidR="00C8208D" w:rsidRDefault="00C8208D" w:rsidP="00880525">
      <w:pPr>
        <w:pStyle w:val="a4"/>
        <w:wordWrap/>
        <w:jc w:val="center"/>
        <w:rPr>
          <w:rFonts w:ascii="HY헤드라인M" w:eastAsia="HY헤드라인M" w:hAnsi="HY헤드라인M"/>
          <w:sz w:val="36"/>
          <w:szCs w:val="32"/>
          <w:u w:val="single" w:color="FFFFFF"/>
        </w:rPr>
      </w:pPr>
    </w:p>
    <w:p w14:paraId="52296F52" w14:textId="77777777" w:rsidR="00C8208D" w:rsidRDefault="00C8208D" w:rsidP="00880525">
      <w:pPr>
        <w:pStyle w:val="a4"/>
        <w:wordWrap/>
        <w:jc w:val="center"/>
        <w:rPr>
          <w:rFonts w:ascii="HY헤드라인M" w:eastAsia="HY헤드라인M" w:hAnsi="HY헤드라인M"/>
          <w:sz w:val="36"/>
          <w:szCs w:val="32"/>
          <w:u w:val="single" w:color="FFFFFF"/>
        </w:rPr>
      </w:pPr>
    </w:p>
    <w:p w14:paraId="1AA07FC6" w14:textId="77777777" w:rsidR="00C8208D" w:rsidRDefault="00C8208D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1A528063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6A1404F1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1D0E8D7C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52569228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5E31E6A4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3B6A00D0" w14:textId="77777777" w:rsidR="00880525" w:rsidRDefault="00880525" w:rsidP="00880525">
      <w:pPr>
        <w:pStyle w:val="a4"/>
        <w:wordWrap/>
        <w:jc w:val="center"/>
        <w:rPr>
          <w:rFonts w:ascii="바탕" w:eastAsia="바탕" w:hAnsi="바탕"/>
          <w:b/>
          <w:bCs/>
          <w:sz w:val="24"/>
          <w:szCs w:val="24"/>
        </w:rPr>
      </w:pPr>
    </w:p>
    <w:p w14:paraId="6CAE003B" w14:textId="48A5EEA5" w:rsidR="00880525" w:rsidRDefault="00870FE4" w:rsidP="00880525">
      <w:pPr>
        <w:pStyle w:val="a4"/>
        <w:wordWrap/>
        <w:jc w:val="center"/>
        <w:rPr>
          <w:b/>
          <w:bCs/>
          <w:sz w:val="46"/>
          <w:szCs w:val="46"/>
        </w:rPr>
      </w:pPr>
      <w:r>
        <w:rPr>
          <w:rFonts w:ascii="HY헤드라인M" w:eastAsia="HY헤드라인M" w:hAnsi="HY헤드라인M" w:hint="eastAsia"/>
          <w:b/>
          <w:bCs/>
          <w:sz w:val="46"/>
          <w:szCs w:val="46"/>
        </w:rPr>
        <w:t>202</w:t>
      </w:r>
      <w:r w:rsidR="00B807D1">
        <w:rPr>
          <w:rFonts w:ascii="HY헤드라인M" w:eastAsia="HY헤드라인M" w:hAnsi="HY헤드라인M"/>
          <w:b/>
          <w:bCs/>
          <w:sz w:val="46"/>
          <w:szCs w:val="46"/>
        </w:rPr>
        <w:t>6</w:t>
      </w:r>
      <w:r w:rsidR="00880525">
        <w:rPr>
          <w:rFonts w:ascii="HY헤드라인M" w:eastAsia="HY헤드라인M" w:hAnsi="HY헤드라인M" w:hint="eastAsia"/>
          <w:b/>
          <w:bCs/>
          <w:sz w:val="46"/>
          <w:szCs w:val="46"/>
        </w:rPr>
        <w:t xml:space="preserve">. </w:t>
      </w:r>
      <w:r w:rsidR="000D063E">
        <w:rPr>
          <w:rFonts w:ascii="HY헤드라인M" w:eastAsia="HY헤드라인M" w:hAnsi="HY헤드라인M"/>
          <w:b/>
          <w:bCs/>
          <w:sz w:val="46"/>
          <w:szCs w:val="46"/>
        </w:rPr>
        <w:t>0</w:t>
      </w:r>
      <w:r w:rsidR="00B807D1">
        <w:rPr>
          <w:rFonts w:ascii="HY헤드라인M" w:eastAsia="HY헤드라인M" w:hAnsi="HY헤드라인M"/>
          <w:b/>
          <w:bCs/>
          <w:sz w:val="46"/>
          <w:szCs w:val="46"/>
        </w:rPr>
        <w:t>8</w:t>
      </w:r>
      <w:r w:rsidR="00880525">
        <w:rPr>
          <w:rFonts w:ascii="HY헤드라인M" w:eastAsia="HY헤드라인M" w:hAnsi="HY헤드라인M" w:hint="eastAsia"/>
          <w:b/>
          <w:bCs/>
          <w:sz w:val="46"/>
          <w:szCs w:val="46"/>
        </w:rPr>
        <w:t>.</w:t>
      </w:r>
    </w:p>
    <w:p w14:paraId="6A4BBB03" w14:textId="77777777" w:rsidR="00880525" w:rsidRDefault="00880525" w:rsidP="00880525">
      <w:pPr>
        <w:pStyle w:val="a4"/>
        <w:wordWrap/>
        <w:jc w:val="center"/>
        <w:rPr>
          <w:rFonts w:ascii="HY헤드라인M" w:eastAsia="HY헤드라인M" w:hAnsi="HY헤드라인M"/>
          <w:b/>
          <w:bCs/>
          <w:sz w:val="46"/>
          <w:szCs w:val="46"/>
        </w:rPr>
      </w:pPr>
    </w:p>
    <w:p w14:paraId="76524B5C" w14:textId="77777777" w:rsidR="007214BC" w:rsidRPr="000D063E" w:rsidRDefault="00880525" w:rsidP="000D063E">
      <w:pPr>
        <w:pStyle w:val="a4"/>
        <w:wordWrap/>
        <w:jc w:val="center"/>
        <w:rPr>
          <w:rFonts w:eastAsia="HY헤드라인M"/>
          <w:b/>
          <w:bCs/>
          <w:sz w:val="46"/>
          <w:szCs w:val="46"/>
        </w:rPr>
      </w:pPr>
      <w:r>
        <w:rPr>
          <w:rFonts w:eastAsia="HY헤드라인M"/>
          <w:b/>
          <w:bCs/>
          <w:sz w:val="46"/>
          <w:szCs w:val="46"/>
        </w:rPr>
        <w:t>한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국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기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초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과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학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지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원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연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구</w:t>
      </w:r>
      <w:r>
        <w:rPr>
          <w:rFonts w:eastAsia="HY헤드라인M"/>
          <w:b/>
          <w:bCs/>
          <w:sz w:val="46"/>
          <w:szCs w:val="46"/>
        </w:rPr>
        <w:t xml:space="preserve"> </w:t>
      </w:r>
      <w:r>
        <w:rPr>
          <w:rFonts w:eastAsia="HY헤드라인M"/>
          <w:b/>
          <w:bCs/>
          <w:sz w:val="46"/>
          <w:szCs w:val="46"/>
        </w:rPr>
        <w:t>원</w:t>
      </w:r>
    </w:p>
    <w:p w14:paraId="4E22107E" w14:textId="77777777" w:rsidR="000D063E" w:rsidRDefault="000D063E" w:rsidP="000D063E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</w:rPr>
      </w:pP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lastRenderedPageBreak/>
        <w:t xml:space="preserve">1. </w:t>
      </w:r>
      <w:r w:rsidRPr="00CA0321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과 업 명 </w:t>
      </w: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: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한국기초과학지원연구원 </w:t>
      </w:r>
      <w:r w:rsidRPr="000D063E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레이저삭박</w:t>
      </w:r>
      <w:r w:rsidRPr="000D063E"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</w:rPr>
        <w:t xml:space="preserve"> 다검출기 유도결합플라즈마 질량분석기</w:t>
      </w:r>
      <w:r w:rsidRPr="000D063E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수리 및 점검</w:t>
      </w:r>
    </w:p>
    <w:p w14:paraId="0BDF8639" w14:textId="77777777" w:rsidR="000D063E" w:rsidRP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192CE105" w14:textId="77777777" w:rsidR="00880525" w:rsidRP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2</w:t>
      </w:r>
      <w:r w:rsidR="00880525" w:rsidRPr="000D063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과업</w:t>
      </w:r>
      <w:r w:rsidR="00880525" w:rsidRPr="000D063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목</w:t>
      </w:r>
      <w:r w:rsidR="00880525" w:rsidRPr="000D063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적</w:t>
      </w:r>
    </w:p>
    <w:p w14:paraId="69C14C03" w14:textId="0DDDC6E4" w:rsidR="000D063E" w:rsidRPr="000D063E" w:rsidRDefault="00880525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한국기초과학지원연구원의 </w:t>
      </w:r>
      <w:r w:rsidR="00530CA2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지구환경연구부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가 운영하고 있는 주</w:t>
      </w:r>
      <w:r w:rsidR="006F5E09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장비인 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레이저삭박</w:t>
      </w:r>
      <w:r w:rsidR="000D063E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다검출기 유도결합플라즈마 질량분석기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가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torch box 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내 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vacuum capacitor 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의 고장으로</w:t>
      </w:r>
      <w:r w:rsidR="006F5E09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장비 가동 시 플라즈마 점화가 되지 않으므로 장비의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원활한 운영이 되도록 기기</w:t>
      </w:r>
      <w:r w:rsid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점검 및</w:t>
      </w:r>
      <w:r w:rsidR="00882FC3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수리,</w:t>
      </w:r>
      <w:r w:rsid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0C0C2F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장비성능유지</w:t>
      </w:r>
      <w:r w:rsidR="00246F54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를 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위해 해당 장비</w:t>
      </w:r>
      <w:r w:rsidR="000C0C2F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의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6F5E09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신속한 수리를</w:t>
      </w:r>
      <w:r w:rsidR="000C0C2F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수행하여 </w:t>
      </w:r>
      <w:r w:rsidR="004A1233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연구</w:t>
      </w:r>
      <w:r w:rsidR="006F5E09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4A1233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장비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의 활용</w:t>
      </w:r>
      <w:r w:rsidR="00246F54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을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246F54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최적화하</w:t>
      </w:r>
      <w:r w:rsidR="00246F54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고자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함</w:t>
      </w:r>
      <w:r w:rsidR="007214BC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.</w:t>
      </w:r>
    </w:p>
    <w:p w14:paraId="378E0F11" w14:textId="77777777" w:rsidR="00E87E0A" w:rsidRPr="000D063E" w:rsidRDefault="00E87E0A" w:rsidP="00E87E0A">
      <w:pPr>
        <w:pStyle w:val="a3"/>
        <w:spacing w:line="240" w:lineRule="auto"/>
        <w:ind w:leftChars="0"/>
        <w:rPr>
          <w:rFonts w:eastAsiaTheme="minorHAnsi" w:cs="함초롬돋움"/>
          <w:sz w:val="22"/>
        </w:rPr>
      </w:pPr>
    </w:p>
    <w:p w14:paraId="5FE4E24E" w14:textId="77777777" w:rsidR="00880525" w:rsidRP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3</w:t>
      </w:r>
      <w:r w:rsidR="00880525" w:rsidRPr="000D063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. </w:t>
      </w:r>
      <w:r w:rsidR="00880525" w:rsidRPr="000D063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개</w:t>
      </w:r>
      <w:r w:rsidR="00880525" w:rsidRPr="000D063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="00880525" w:rsidRPr="000D063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요</w:t>
      </w:r>
    </w:p>
    <w:p w14:paraId="6ACAB016" w14:textId="77777777" w:rsidR="00880525" w:rsidRPr="000D063E" w:rsidRDefault="00880525" w:rsidP="00CF3AE6">
      <w:pPr>
        <w:pStyle w:val="a3"/>
        <w:numPr>
          <w:ilvl w:val="0"/>
          <w:numId w:val="27"/>
        </w:numPr>
        <w:spacing w:after="0" w:line="384" w:lineRule="auto"/>
        <w:ind w:leftChars="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위 </w:t>
      </w:r>
      <w:r w:rsidR="00111279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 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치: 충북 청원군 오창읍 연구단지로 162 (양청리 804-1)</w:t>
      </w:r>
      <w:r w:rsidR="00171A24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202</w:t>
      </w:r>
      <w:r w:rsidR="00882FC3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동</w:t>
      </w:r>
      <w:r w:rsidR="00171A24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0D063E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MRI 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연구동</w:t>
      </w:r>
      <w:r w:rsidR="00171A24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0D063E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226</w:t>
      </w:r>
      <w:r w:rsidR="00171A24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호</w:t>
      </w:r>
    </w:p>
    <w:p w14:paraId="7CD22F74" w14:textId="792D7005" w:rsidR="00880525" w:rsidRPr="000D063E" w:rsidRDefault="000D063E" w:rsidP="000D063E">
      <w:pPr>
        <w:pStyle w:val="a3"/>
        <w:numPr>
          <w:ilvl w:val="0"/>
          <w:numId w:val="27"/>
        </w:numPr>
        <w:spacing w:after="0" w:line="384" w:lineRule="auto"/>
        <w:ind w:leftChars="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과업</w:t>
      </w:r>
      <w:r w:rsidR="00111279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880525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기간: </w:t>
      </w:r>
      <w:r w:rsidR="00870FE4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202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>6</w:t>
      </w:r>
      <w:r w:rsidR="005E3DF5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년</w:t>
      </w:r>
      <w:r w:rsidR="00870FE4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0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>8</w:t>
      </w:r>
      <w:r w:rsidR="000C0C2F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월 </w:t>
      </w:r>
      <w:r w:rsidR="00995297">
        <w:rPr>
          <w:rFonts w:ascii="휴먼명조" w:eastAsia="휴먼명조" w:hAnsi="굴림" w:cs="굴림"/>
          <w:color w:val="000000"/>
          <w:kern w:val="0"/>
          <w:sz w:val="28"/>
          <w:szCs w:val="28"/>
        </w:rPr>
        <w:t>18</w:t>
      </w:r>
      <w:r w:rsidR="000C0C2F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일</w:t>
      </w:r>
      <w:r w:rsidR="005E3DF5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870FE4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~ 202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5</w:t>
      </w:r>
      <w:r w:rsidR="005E3DF5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년 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0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>8</w:t>
      </w:r>
      <w:r w:rsidR="00880525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월</w:t>
      </w:r>
      <w:r w:rsidR="000C0C2F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995297">
        <w:rPr>
          <w:rFonts w:ascii="휴먼명조" w:eastAsia="휴먼명조" w:hAnsi="굴림" w:cs="굴림"/>
          <w:color w:val="000000"/>
          <w:kern w:val="0"/>
          <w:sz w:val="28"/>
          <w:szCs w:val="28"/>
        </w:rPr>
        <w:t>21</w:t>
      </w:r>
      <w:r w:rsidR="00481041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일</w:t>
      </w:r>
    </w:p>
    <w:p w14:paraId="267371E6" w14:textId="77777777" w:rsidR="000D063E" w:rsidRPr="000D063E" w:rsidRDefault="00880525" w:rsidP="000D063E">
      <w:pPr>
        <w:pStyle w:val="a3"/>
        <w:numPr>
          <w:ilvl w:val="0"/>
          <w:numId w:val="27"/>
        </w:numPr>
        <w:spacing w:after="0" w:line="384" w:lineRule="auto"/>
        <w:ind w:leftChars="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대상시설물: 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레이저삭박</w:t>
      </w:r>
      <w:r w:rsidR="000D063E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다검출기 유도결합플라즈마 질량분석기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(기기코드</w:t>
      </w:r>
      <w:r w:rsidR="00111279">
        <w:rPr>
          <w:rFonts w:ascii="휴먼명조" w:eastAsia="휴먼명조" w:hAnsi="굴림" w:cs="굴림"/>
          <w:color w:val="000000"/>
          <w:kern w:val="0"/>
          <w:sz w:val="28"/>
          <w:szCs w:val="28"/>
        </w:rPr>
        <w:t>:</w:t>
      </w:r>
      <w:r w:rsidR="000D063E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GT03)</w:t>
      </w:r>
    </w:p>
    <w:p w14:paraId="35E548AA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38217FDE" w14:textId="77777777" w:rsidR="000D063E" w:rsidRP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4</w:t>
      </w:r>
      <w:r w:rsidRPr="000D063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 xml:space="preserve">. </w:t>
      </w:r>
      <w:r w:rsidRPr="000D063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용어의</w:t>
      </w:r>
      <w:r w:rsidRPr="000D063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0D063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정의</w:t>
      </w:r>
    </w:p>
    <w:p w14:paraId="783346E1" w14:textId="77777777" w:rsidR="000D063E" w:rsidRPr="000D063E" w:rsidRDefault="000D063E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본 과업지시서에서 사용하는 용어는 발주자인 </w:t>
      </w:r>
      <w:r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한국기초과학지원연구원을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이라 칭하고, 본 </w:t>
      </w:r>
      <w:r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과업을 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체결한 ㈜</w:t>
      </w:r>
      <w:r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유로사이언스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기</w:t>
      </w:r>
      <w:r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를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이라 칭한다</w:t>
      </w:r>
    </w:p>
    <w:p w14:paraId="5E7D094B" w14:textId="1023E136" w:rsidR="000D063E" w:rsidRDefault="000D063E">
      <w:pPr>
        <w:widowControl/>
        <w:wordWrap/>
        <w:autoSpaceDE/>
        <w:autoSpaceDN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7DDA7961" w14:textId="77777777" w:rsidR="00880525" w:rsidRP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5</w:t>
      </w:r>
      <w:r w:rsidR="00880525" w:rsidRPr="000D063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. </w:t>
      </w:r>
      <w:r w:rsidR="006F5E09" w:rsidRPr="000D063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과업</w:t>
      </w:r>
      <w:r w:rsidR="00880525" w:rsidRPr="000D063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="00880525" w:rsidRPr="000D063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범위</w:t>
      </w:r>
    </w:p>
    <w:p w14:paraId="416F7719" w14:textId="77777777" w:rsidR="00AE513A" w:rsidRPr="000D063E" w:rsidRDefault="00882FC3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 xml:space="preserve">장비 </w:t>
      </w:r>
      <w:r w:rsidR="006F5E09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고장 </w:t>
      </w:r>
      <w:r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수리</w:t>
      </w:r>
      <w:r w:rsidR="006F5E09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지원 </w:t>
      </w:r>
    </w:p>
    <w:p w14:paraId="6C38D378" w14:textId="6EC0FB9E" w:rsidR="00882FC3" w:rsidRPr="000D063E" w:rsidRDefault="00882FC3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- </w:t>
      </w:r>
      <w:r w:rsidR="00530CA2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레이저삭박</w:t>
      </w:r>
      <w:r w:rsidR="000D063E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다검출기 유도결합플라즈마 질량분석기</w:t>
      </w:r>
      <w:r w:rsidR="00530CA2"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장비 고장 원인을 파악하고,</w:t>
      </w:r>
      <w:r w:rsidRPr="000D063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부품 고장이 발생한 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torch box assembly 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교체를 포함한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해당 문제점 확인 </w:t>
      </w:r>
      <w:r w:rsidR="00530CA2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및 </w:t>
      </w:r>
      <w:r w:rsidR="000D063E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수리 </w:t>
      </w:r>
      <w:r w:rsidR="00530CA2" w:rsidRPr="000D063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점검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8"/>
        <w:gridCol w:w="2193"/>
        <w:gridCol w:w="2455"/>
      </w:tblGrid>
      <w:tr w:rsidR="000D063E" w:rsidRPr="000D063E" w14:paraId="43B83A28" w14:textId="77777777" w:rsidTr="000D063E">
        <w:trPr>
          <w:trHeight w:val="539"/>
          <w:jc w:val="center"/>
        </w:trPr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5972E" w14:textId="77777777" w:rsidR="000D063E" w:rsidRPr="000D063E" w:rsidRDefault="000D063E" w:rsidP="000D063E">
            <w:pPr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</w:pPr>
            <w:r w:rsidRPr="000D063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장비명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55B1D3" w14:textId="77777777" w:rsidR="000D063E" w:rsidRPr="000D063E" w:rsidRDefault="000D063E" w:rsidP="000D063E">
            <w:pPr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</w:pPr>
            <w:r w:rsidRPr="000D063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시리얼번호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93DDFF" w14:textId="77777777" w:rsidR="000D063E" w:rsidRPr="000D063E" w:rsidRDefault="000D063E" w:rsidP="000D063E">
            <w:pPr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</w:pPr>
            <w:r w:rsidRPr="000D063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모델명</w:t>
            </w:r>
            <w:r w:rsidRPr="000D063E"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  <w:t>/</w:t>
            </w:r>
            <w:r w:rsidRPr="000D063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제조사</w:t>
            </w:r>
          </w:p>
        </w:tc>
      </w:tr>
      <w:tr w:rsidR="000D063E" w:rsidRPr="000D063E" w14:paraId="7D4B1314" w14:textId="77777777" w:rsidTr="000D063E">
        <w:trPr>
          <w:trHeight w:val="36"/>
          <w:jc w:val="center"/>
        </w:trPr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9BE50E" w14:textId="77777777" w:rsidR="000D063E" w:rsidRPr="000D063E" w:rsidRDefault="000D063E" w:rsidP="000D063E">
            <w:pPr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</w:pPr>
            <w:r w:rsidRPr="000D063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다중검출기</w:t>
            </w:r>
            <w:r w:rsidRPr="000D063E"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  <w:t xml:space="preserve"> 유도결합 플라즈마 질량분석기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F04D5" w14:textId="77777777" w:rsidR="000D063E" w:rsidRPr="000D063E" w:rsidRDefault="000D063E" w:rsidP="000D063E">
            <w:pPr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</w:pPr>
            <w:r w:rsidRPr="000D063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NP243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592271" w14:textId="12B4F39D" w:rsidR="000D063E" w:rsidRPr="000D063E" w:rsidRDefault="000D063E" w:rsidP="000D063E">
            <w:pPr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</w:pPr>
            <w:r w:rsidRPr="000D063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Plasma </w:t>
            </w:r>
            <w:r w:rsidR="00B807D1"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  <w:t>2</w:t>
            </w:r>
          </w:p>
          <w:p w14:paraId="078B1256" w14:textId="77777777" w:rsidR="000D063E" w:rsidRPr="000D063E" w:rsidRDefault="000D063E" w:rsidP="000D063E">
            <w:pPr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</w:pPr>
            <w:r w:rsidRPr="000D063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(Nu Instruments.영국)</w:t>
            </w:r>
          </w:p>
        </w:tc>
      </w:tr>
    </w:tbl>
    <w:p w14:paraId="4831CD3E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399B9A4B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6</w:t>
      </w: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.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과업 추진 원인</w:t>
      </w:r>
    </w:p>
    <w:p w14:paraId="217AEFC3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  <w:r w:rsidRPr="007F2F6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가</w:t>
      </w:r>
      <w:r w:rsidRPr="007F2F6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.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분석기기의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현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문제점</w:t>
      </w:r>
    </w:p>
    <w:p w14:paraId="044CCE61" w14:textId="73C2AFFA" w:rsidR="000D063E" w:rsidRDefault="000D063E" w:rsidP="000D063E">
      <w:pPr>
        <w:spacing w:after="0" w:line="384" w:lineRule="auto"/>
        <w:ind w:left="560" w:hangingChars="200" w:hanging="56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○ 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장비의 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R.P. 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수치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이상으로 인해 장비 가동 시 플라즈마 점화가 되지 않는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현상이 일어나고 있음.</w:t>
      </w:r>
    </w:p>
    <w:p w14:paraId="0EE5FCB0" w14:textId="0E9D2DFE" w:rsidR="00B807D1" w:rsidRPr="00B807D1" w:rsidRDefault="00B807D1" w:rsidP="00B807D1">
      <w:pPr>
        <w:spacing w:after="0" w:line="384" w:lineRule="auto"/>
        <w:ind w:left="560" w:hangingChars="200" w:hanging="56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○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T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orch box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내 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>vacuum capacitor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의 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>crack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으로 인한 장비 고장 발생.</w:t>
      </w:r>
    </w:p>
    <w:p w14:paraId="470DB47F" w14:textId="13F31410" w:rsidR="000D063E" w:rsidRPr="00B807D1" w:rsidRDefault="000D063E" w:rsidP="00B807D1">
      <w:pPr>
        <w:spacing w:after="0" w:line="384" w:lineRule="auto"/>
        <w:ind w:left="566" w:hangingChars="202" w:hanging="566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○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위의 현상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발생으로 장비의 정상 가동이 불가능해지면서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연구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수행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일정이 연기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되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거나 진행할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 없는 상황이 발생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14:paraId="73D238EF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62DF2FFE" w14:textId="77777777" w:rsidR="000D063E" w:rsidRDefault="000D063E" w:rsidP="000D063E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7</w:t>
      </w: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.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과업 내용</w:t>
      </w:r>
    </w:p>
    <w:p w14:paraId="27411730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  <w:r w:rsidRPr="007F2F6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가</w:t>
      </w:r>
      <w:r w:rsidRPr="007F2F6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.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분석기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정밀점검</w:t>
      </w:r>
    </w:p>
    <w:p w14:paraId="07236635" w14:textId="79826DC6" w:rsidR="000D063E" w:rsidRDefault="000D063E" w:rsidP="00B807D1">
      <w:pPr>
        <w:spacing w:after="0" w:line="384" w:lineRule="auto"/>
        <w:ind w:left="426" w:hangingChars="152" w:hanging="426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○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기기 제조사(Nu Instruments,영국)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>의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한국 독점 총판인 </w:t>
      </w:r>
      <w:r w:rsidR="00B807D1">
        <w:rPr>
          <w:rFonts w:ascii="휴먼명조" w:eastAsia="휴먼명조" w:hAnsi="굴림" w:cs="굴림"/>
          <w:color w:val="000000"/>
          <w:kern w:val="0"/>
          <w:sz w:val="28"/>
          <w:szCs w:val="28"/>
        </w:rPr>
        <w:t>㈜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유로사이언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스 담당자가 방</w:t>
      </w:r>
      <w:r w:rsidR="00B807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문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하여 해당 문제점 확인</w:t>
      </w:r>
    </w:p>
    <w:p w14:paraId="7414A397" w14:textId="77777777" w:rsidR="000D063E" w:rsidRDefault="000D063E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○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문제점 확인후 관련 부분의 점검을 통한 문제 해결 방안 도출</w:t>
      </w:r>
    </w:p>
    <w:p w14:paraId="56D4DBBA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○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제시한 해결 방안을 진행하여 증상 개선 확인</w:t>
      </w:r>
    </w:p>
    <w:p w14:paraId="3EFE62C9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4020884B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7. </w:t>
      </w:r>
      <w:r w:rsidRPr="005B4FB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협조</w:t>
      </w:r>
      <w:r w:rsidRPr="005B4FB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5B4FB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및</w:t>
      </w:r>
      <w:r w:rsidRPr="005B4FB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5B4FBE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의무</w:t>
      </w:r>
    </w:p>
    <w:p w14:paraId="3B1985D4" w14:textId="77777777" w:rsidR="000D063E" w:rsidRPr="005B4FBE" w:rsidRDefault="000D063E" w:rsidP="000D063E">
      <w:pPr>
        <w:spacing w:after="0" w:line="384" w:lineRule="auto"/>
        <w:ind w:leftChars="100" w:left="480" w:hangingChars="100" w:hanging="28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B4FB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가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.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은 본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과업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수행 중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의 요구나 지시가 있을 때 적극 협조하여야 한다.</w:t>
      </w:r>
    </w:p>
    <w:p w14:paraId="5D2FF506" w14:textId="77B5CA25" w:rsidR="000D063E" w:rsidRPr="005B4FBE" w:rsidRDefault="000D063E" w:rsidP="000D063E">
      <w:pPr>
        <w:spacing w:after="0" w:line="384" w:lineRule="auto"/>
        <w:ind w:left="560" w:hangingChars="200" w:hanging="56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나.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은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과업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을 수행 중 또는 완료 후 본 용역에 관련된 사항을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의 허락 없이 외부로 누설하여서는 아니되며, 이의 불이행으로 인한 모든 책임을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이 진다.</w:t>
      </w:r>
    </w:p>
    <w:p w14:paraId="13D7CD4F" w14:textId="77777777" w:rsidR="000D063E" w:rsidRPr="005B4FBE" w:rsidRDefault="000D063E" w:rsidP="000D063E">
      <w:pPr>
        <w:spacing w:after="0" w:line="384" w:lineRule="auto"/>
        <w:ind w:left="560" w:hangingChars="200" w:hanging="56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다.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은 본 용역을 수행함으로써 얻는 자료는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의 허락 없이 제3자에게 제공하거나 공개하여서는 아니된다.</w:t>
      </w:r>
    </w:p>
    <w:p w14:paraId="58EC1947" w14:textId="77777777" w:rsidR="000D063E" w:rsidRPr="00CA0321" w:rsidRDefault="000D063E" w:rsidP="000D063E">
      <w:pPr>
        <w:spacing w:after="0" w:line="384" w:lineRule="auto"/>
        <w:ind w:left="560" w:hangingChars="200" w:hanging="56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라.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이 본 용역수행에 필요한 자료를 요청하였을 경우,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은 가능한 범위 내에서 협조한다.</w:t>
      </w:r>
    </w:p>
    <w:p w14:paraId="7492A0DE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383249F4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8. </w:t>
      </w:r>
      <w:r w:rsidRPr="005B4FBE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노무관리</w:t>
      </w:r>
    </w:p>
    <w:p w14:paraId="7C4BDF4B" w14:textId="77777777" w:rsidR="000D063E" w:rsidRPr="005B4FBE" w:rsidRDefault="000D063E" w:rsidP="000D063E">
      <w:pPr>
        <w:spacing w:after="0" w:line="384" w:lineRule="auto"/>
        <w:ind w:left="560" w:hangingChars="200" w:hanging="56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가.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은 용역수행을 위해 해당분야에 충분한 경험과 지식을 갖추고 있는 인력을 투입하여야 한다. 또한 용역업무가 원활하게 수행될 수 있도록 투입인력에 대한 노무관리를 성실히 수행하여야 한다.</w:t>
      </w:r>
    </w:p>
    <w:p w14:paraId="05C22F4B" w14:textId="77777777" w:rsidR="000D063E" w:rsidRPr="005B4FBE" w:rsidRDefault="000D063E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나.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은 용역수행에 필요한 장비를 구비하여 사용하여야 한다.</w:t>
      </w:r>
    </w:p>
    <w:p w14:paraId="059D0B38" w14:textId="77777777" w:rsidR="000D063E" w:rsidRDefault="000D063E" w:rsidP="000D063E">
      <w:pPr>
        <w:spacing w:after="0" w:line="384" w:lineRule="auto"/>
        <w:ind w:left="840" w:hangingChars="300" w:hanging="8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다.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은 자체기술 또는 인력이 부족한 분야에 대해서는 원활한 연구수행을 위해 관련 전문기관의 협조를 받아 수행할 수 있다.</w:t>
      </w:r>
    </w:p>
    <w:p w14:paraId="74C414F2" w14:textId="77777777" w:rsidR="000D063E" w:rsidRPr="00CA0321" w:rsidRDefault="000D063E" w:rsidP="000D063E">
      <w:pPr>
        <w:spacing w:after="0" w:line="384" w:lineRule="auto"/>
        <w:ind w:left="600" w:hangingChars="300" w:hanging="6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21646B32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9.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작업</w:t>
      </w:r>
      <w:r w:rsidRPr="00CA0321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시간</w:t>
      </w:r>
    </w:p>
    <w:p w14:paraId="24712A91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>"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을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>"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은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과업진행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시에 공휴일을 제외한 평일 중 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월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>~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금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에는 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09:00 ~ 18:00 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사이에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점검 및 수리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작업을 행한다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. 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공휴일이라 함은 토요일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일요일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국경일을 말한다</w:t>
      </w:r>
      <w:r w:rsidRPr="00CA0321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14:paraId="247AC881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156ACFD0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10. </w:t>
      </w:r>
      <w:r w:rsidRPr="005B4FBE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책</w:t>
      </w:r>
      <w:r w:rsidRPr="005B4FBE"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</w:rPr>
        <w:t xml:space="preserve"> 임</w:t>
      </w:r>
    </w:p>
    <w:p w14:paraId="3DB314F6" w14:textId="77777777" w:rsidR="000D063E" w:rsidRDefault="000D063E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은 용역을 수행함에 있어 주의, 태만, 및 위약 등으로 인하여 발생되는 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5B4FBE">
        <w:rPr>
          <w:rFonts w:ascii="휴먼명조" w:eastAsia="휴먼명조" w:hAnsi="굴림" w:cs="굴림"/>
          <w:color w:val="000000"/>
          <w:kern w:val="0"/>
          <w:sz w:val="28"/>
          <w:szCs w:val="28"/>
        </w:rPr>
        <w:t>의 인적, 물적 손실에 대하여 책임을 져야한다.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</w:p>
    <w:p w14:paraId="1A37F643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6FEF3A75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11. </w:t>
      </w:r>
      <w:r w:rsidRPr="005B4FBE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보안관리</w:t>
      </w:r>
    </w:p>
    <w:p w14:paraId="47A29DB4" w14:textId="77777777" w:rsidR="000D063E" w:rsidRPr="00C43B9F" w:rsidRDefault="000D063E" w:rsidP="000D063E">
      <w:pPr>
        <w:spacing w:after="0" w:line="384" w:lineRule="auto"/>
        <w:ind w:left="560" w:hangingChars="200" w:hanging="56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43B9F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가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. 본 용역으로 얻게 되는 보안사항 일체를 외부에 누설하지 말아야 하며 외부누설로 인한 보안사고 발생시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의 손실에 대하여 책임을 져야 한다.</w:t>
      </w:r>
    </w:p>
    <w:p w14:paraId="4488DE54" w14:textId="77777777" w:rsidR="000D063E" w:rsidRPr="00CA0321" w:rsidRDefault="000D063E" w:rsidP="000D063E">
      <w:pPr>
        <w:spacing w:after="0" w:line="384" w:lineRule="auto"/>
        <w:ind w:left="560" w:hangingChars="200" w:hanging="56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나.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은 용역참여 인원에 대하여도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이 요구하는 보안사항을 준수하도록 철저히 관리하여야 한다.</w:t>
      </w: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</w:p>
    <w:p w14:paraId="51C6117C" w14:textId="77777777" w:rsidR="000D063E" w:rsidRDefault="000D063E" w:rsidP="000D063E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36999B23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12. </w:t>
      </w:r>
      <w:r w:rsidRPr="00C43B9F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계약이행</w:t>
      </w:r>
    </w:p>
    <w:p w14:paraId="3DE1666E" w14:textId="77777777" w:rsidR="000D063E" w:rsidRPr="00C43B9F" w:rsidRDefault="000D063E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C43B9F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가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.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과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은 신의를 가지고 계약을 성실히 수행하여야 한다.</w:t>
      </w:r>
    </w:p>
    <w:p w14:paraId="0B236634" w14:textId="77777777" w:rsidR="000D063E" w:rsidRDefault="000D063E" w:rsidP="000D063E">
      <w:pPr>
        <w:spacing w:after="0" w:line="384" w:lineRule="auto"/>
        <w:ind w:left="840" w:hangingChars="300" w:hanging="8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나.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과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은 본 용역 업무를 수행함에 있어 제반사항을 상호 협의하며 목적달성을 위하여 상호 협조한다.</w:t>
      </w:r>
    </w:p>
    <w:p w14:paraId="68147D01" w14:textId="77777777" w:rsidR="000D063E" w:rsidRDefault="000D063E" w:rsidP="000D063E">
      <w:pPr>
        <w:spacing w:after="0" w:line="384" w:lineRule="auto"/>
        <w:ind w:left="840" w:hangingChars="300" w:hanging="8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750C7E54" w14:textId="77777777" w:rsidR="000D063E" w:rsidRPr="00CA0321" w:rsidRDefault="000D063E" w:rsidP="000D063E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1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3</w:t>
      </w:r>
      <w:r w:rsidRPr="00CA032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. </w:t>
      </w:r>
      <w:r w:rsidRPr="00C43B9F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과업수행</w:t>
      </w:r>
      <w:r w:rsidRPr="00C43B9F"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</w:rPr>
        <w:t xml:space="preserve"> 일반지침</w:t>
      </w:r>
    </w:p>
    <w:p w14:paraId="7B575D17" w14:textId="77777777" w:rsidR="000D063E" w:rsidRPr="00C43B9F" w:rsidRDefault="000D063E" w:rsidP="000D063E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A032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C43B9F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가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.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은 계약체결 후 일정에 맞춰 과업에 착수하여야 한다.</w:t>
      </w:r>
    </w:p>
    <w:p w14:paraId="619B2FDE" w14:textId="77777777" w:rsidR="000D063E" w:rsidRPr="00C43B9F" w:rsidRDefault="000D063E" w:rsidP="000D063E">
      <w:pPr>
        <w:spacing w:after="0" w:line="384" w:lineRule="auto"/>
        <w:ind w:left="840" w:hangingChars="300" w:hanging="8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나.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을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은 본 사업 목적, 취지, 성격 등을 명확히 이해하고 소기의 목적을 달성할 수 있도록 용역을 수행하여야 한다.</w:t>
      </w:r>
    </w:p>
    <w:p w14:paraId="198842E0" w14:textId="77777777" w:rsidR="000D063E" w:rsidRPr="00C43B9F" w:rsidRDefault="000D063E" w:rsidP="000D063E">
      <w:pPr>
        <w:spacing w:after="0" w:line="384" w:lineRule="auto"/>
        <w:ind w:left="560" w:hangingChars="200" w:hanging="56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다.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본 과업수행시 제반규정과 과업지시서상 명시되지 아니한 사항이나 문구내용의 해석으로 의견을 달리하는 경우에는 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“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갑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”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t>의 해</w:t>
      </w:r>
      <w:r w:rsidRPr="00C43B9F">
        <w:rPr>
          <w:rFonts w:ascii="휴먼명조" w:eastAsia="휴먼명조" w:hAnsi="굴림" w:cs="굴림"/>
          <w:color w:val="000000"/>
          <w:kern w:val="0"/>
          <w:sz w:val="28"/>
          <w:szCs w:val="28"/>
        </w:rPr>
        <w:lastRenderedPageBreak/>
        <w:t>석과 의견에 따른다.</w:t>
      </w:r>
    </w:p>
    <w:p w14:paraId="1B7A3C15" w14:textId="77777777" w:rsidR="00582546" w:rsidRPr="000D063E" w:rsidRDefault="00582546" w:rsidP="000D063E">
      <w:pPr>
        <w:spacing w:line="240" w:lineRule="auto"/>
        <w:rPr>
          <w:rFonts w:eastAsiaTheme="minorHAnsi" w:cs="함초롬돋움"/>
          <w:b/>
          <w:sz w:val="22"/>
        </w:rPr>
      </w:pPr>
    </w:p>
    <w:sectPr w:rsidR="00582546" w:rsidRPr="000D063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7552B" w14:textId="77777777" w:rsidR="00A96411" w:rsidRDefault="00A96411" w:rsidP="008C3B5F">
      <w:pPr>
        <w:spacing w:after="0" w:line="240" w:lineRule="auto"/>
      </w:pPr>
      <w:r>
        <w:separator/>
      </w:r>
    </w:p>
  </w:endnote>
  <w:endnote w:type="continuationSeparator" w:id="0">
    <w:p w14:paraId="4763C543" w14:textId="77777777" w:rsidR="00A96411" w:rsidRDefault="00A96411" w:rsidP="008C3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EADAD" w14:textId="77777777" w:rsidR="00A96411" w:rsidRDefault="00A96411" w:rsidP="008C3B5F">
      <w:pPr>
        <w:spacing w:after="0" w:line="240" w:lineRule="auto"/>
      </w:pPr>
      <w:r>
        <w:separator/>
      </w:r>
    </w:p>
  </w:footnote>
  <w:footnote w:type="continuationSeparator" w:id="0">
    <w:p w14:paraId="32CAF7B7" w14:textId="77777777" w:rsidR="00A96411" w:rsidRDefault="00A96411" w:rsidP="008C3B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244"/>
    <w:multiLevelType w:val="hybridMultilevel"/>
    <w:tmpl w:val="AAE836F4"/>
    <w:lvl w:ilvl="0" w:tplc="913E64F4">
      <w:start w:val="1"/>
      <w:numFmt w:val="ganada"/>
      <w:lvlText w:val="%1."/>
      <w:lvlJc w:val="left"/>
      <w:pPr>
        <w:ind w:left="800" w:hanging="40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39F2610"/>
    <w:multiLevelType w:val="hybridMultilevel"/>
    <w:tmpl w:val="D3088A78"/>
    <w:lvl w:ilvl="0" w:tplc="AFE68EDE">
      <w:start w:val="1"/>
      <w:numFmt w:val="ganada"/>
      <w:lvlText w:val="%1.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9F52396"/>
    <w:multiLevelType w:val="hybridMultilevel"/>
    <w:tmpl w:val="B1582BD4"/>
    <w:lvl w:ilvl="0" w:tplc="762860E2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FE02F9F"/>
    <w:multiLevelType w:val="hybridMultilevel"/>
    <w:tmpl w:val="ACB8C188"/>
    <w:lvl w:ilvl="0" w:tplc="D0143BC0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 w15:restartNumberingAfterBreak="0">
    <w:nsid w:val="181A543F"/>
    <w:multiLevelType w:val="hybridMultilevel"/>
    <w:tmpl w:val="56B4B332"/>
    <w:lvl w:ilvl="0" w:tplc="762860E2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D3538FD"/>
    <w:multiLevelType w:val="hybridMultilevel"/>
    <w:tmpl w:val="264212E0"/>
    <w:lvl w:ilvl="0" w:tplc="8F74F4A6">
      <w:start w:val="1"/>
      <w:numFmt w:val="decimal"/>
      <w:lvlText w:val="%1."/>
      <w:lvlJc w:val="left"/>
      <w:pPr>
        <w:ind w:left="67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6" w15:restartNumberingAfterBreak="0">
    <w:nsid w:val="251260DD"/>
    <w:multiLevelType w:val="hybridMultilevel"/>
    <w:tmpl w:val="9042CBCA"/>
    <w:lvl w:ilvl="0" w:tplc="CAC230D4">
      <w:start w:val="1"/>
      <w:numFmt w:val="ganada"/>
      <w:lvlText w:val="%1.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5322F0C"/>
    <w:multiLevelType w:val="hybridMultilevel"/>
    <w:tmpl w:val="1040EDA6"/>
    <w:lvl w:ilvl="0" w:tplc="F4201702">
      <w:start w:val="1"/>
      <w:numFmt w:val="ganada"/>
      <w:lvlText w:val="%1."/>
      <w:lvlJc w:val="left"/>
      <w:pPr>
        <w:ind w:left="1055" w:hanging="61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8" w15:restartNumberingAfterBreak="0">
    <w:nsid w:val="27B5052B"/>
    <w:multiLevelType w:val="hybridMultilevel"/>
    <w:tmpl w:val="0B028F96"/>
    <w:lvl w:ilvl="0" w:tplc="762860E2">
      <w:start w:val="1"/>
      <w:numFmt w:val="ganada"/>
      <w:lvlText w:val="%1."/>
      <w:lvlJc w:val="left"/>
      <w:pPr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9" w15:restartNumberingAfterBreak="0">
    <w:nsid w:val="2FC14DCF"/>
    <w:multiLevelType w:val="hybridMultilevel"/>
    <w:tmpl w:val="88C2136A"/>
    <w:lvl w:ilvl="0" w:tplc="762860E2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09D283D"/>
    <w:multiLevelType w:val="hybridMultilevel"/>
    <w:tmpl w:val="C3D2F71E"/>
    <w:lvl w:ilvl="0" w:tplc="FC18EC9C">
      <w:start w:val="1"/>
      <w:numFmt w:val="bullet"/>
      <w:lvlText w:val="-"/>
      <w:lvlJc w:val="left"/>
      <w:pPr>
        <w:ind w:left="800" w:hanging="40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7143979"/>
    <w:multiLevelType w:val="hybridMultilevel"/>
    <w:tmpl w:val="98B002E0"/>
    <w:lvl w:ilvl="0" w:tplc="6A9094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F6370C8"/>
    <w:multiLevelType w:val="hybridMultilevel"/>
    <w:tmpl w:val="141276FE"/>
    <w:lvl w:ilvl="0" w:tplc="762860E2">
      <w:start w:val="1"/>
      <w:numFmt w:val="ganada"/>
      <w:lvlText w:val="%1."/>
      <w:lvlJc w:val="left"/>
      <w:pPr>
        <w:ind w:left="124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13" w15:restartNumberingAfterBreak="0">
    <w:nsid w:val="45534DA5"/>
    <w:multiLevelType w:val="hybridMultilevel"/>
    <w:tmpl w:val="16A4FBE8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AB95E11"/>
    <w:multiLevelType w:val="hybridMultilevel"/>
    <w:tmpl w:val="818AFFAA"/>
    <w:lvl w:ilvl="0" w:tplc="AFE68EDE">
      <w:start w:val="1"/>
      <w:numFmt w:val="ganada"/>
      <w:lvlText w:val="%1.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0DA14D2"/>
    <w:multiLevelType w:val="hybridMultilevel"/>
    <w:tmpl w:val="08AC2DA6"/>
    <w:lvl w:ilvl="0" w:tplc="97981320">
      <w:start w:val="1"/>
      <w:numFmt w:val="ganada"/>
      <w:lvlText w:val="%1.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54B61CA1"/>
    <w:multiLevelType w:val="hybridMultilevel"/>
    <w:tmpl w:val="E3F4911C"/>
    <w:lvl w:ilvl="0" w:tplc="762860E2">
      <w:start w:val="1"/>
      <w:numFmt w:val="ganada"/>
      <w:lvlText w:val="%1."/>
      <w:lvlJc w:val="left"/>
      <w:pPr>
        <w:ind w:left="56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6000" w:hanging="400"/>
      </w:pPr>
    </w:lvl>
    <w:lvl w:ilvl="2" w:tplc="0409001B" w:tentative="1">
      <w:start w:val="1"/>
      <w:numFmt w:val="lowerRoman"/>
      <w:lvlText w:val="%3."/>
      <w:lvlJc w:val="right"/>
      <w:pPr>
        <w:ind w:left="6400" w:hanging="400"/>
      </w:pPr>
    </w:lvl>
    <w:lvl w:ilvl="3" w:tplc="0409000F" w:tentative="1">
      <w:start w:val="1"/>
      <w:numFmt w:val="decimal"/>
      <w:lvlText w:val="%4."/>
      <w:lvlJc w:val="left"/>
      <w:pPr>
        <w:ind w:left="6800" w:hanging="400"/>
      </w:pPr>
    </w:lvl>
    <w:lvl w:ilvl="4" w:tplc="04090019" w:tentative="1">
      <w:start w:val="1"/>
      <w:numFmt w:val="upperLetter"/>
      <w:lvlText w:val="%5."/>
      <w:lvlJc w:val="left"/>
      <w:pPr>
        <w:ind w:left="7200" w:hanging="400"/>
      </w:pPr>
    </w:lvl>
    <w:lvl w:ilvl="5" w:tplc="0409001B" w:tentative="1">
      <w:start w:val="1"/>
      <w:numFmt w:val="lowerRoman"/>
      <w:lvlText w:val="%6."/>
      <w:lvlJc w:val="right"/>
      <w:pPr>
        <w:ind w:left="7600" w:hanging="400"/>
      </w:pPr>
    </w:lvl>
    <w:lvl w:ilvl="6" w:tplc="0409000F" w:tentative="1">
      <w:start w:val="1"/>
      <w:numFmt w:val="decimal"/>
      <w:lvlText w:val="%7."/>
      <w:lvlJc w:val="left"/>
      <w:pPr>
        <w:ind w:left="8000" w:hanging="400"/>
      </w:pPr>
    </w:lvl>
    <w:lvl w:ilvl="7" w:tplc="04090019" w:tentative="1">
      <w:start w:val="1"/>
      <w:numFmt w:val="upperLetter"/>
      <w:lvlText w:val="%8."/>
      <w:lvlJc w:val="left"/>
      <w:pPr>
        <w:ind w:left="8400" w:hanging="400"/>
      </w:pPr>
    </w:lvl>
    <w:lvl w:ilvl="8" w:tplc="0409001B" w:tentative="1">
      <w:start w:val="1"/>
      <w:numFmt w:val="lowerRoman"/>
      <w:lvlText w:val="%9."/>
      <w:lvlJc w:val="right"/>
      <w:pPr>
        <w:ind w:left="8800" w:hanging="400"/>
      </w:pPr>
    </w:lvl>
  </w:abstractNum>
  <w:abstractNum w:abstractNumId="17" w15:restartNumberingAfterBreak="0">
    <w:nsid w:val="555F67CA"/>
    <w:multiLevelType w:val="hybridMultilevel"/>
    <w:tmpl w:val="C4BE696E"/>
    <w:lvl w:ilvl="0" w:tplc="FC18EC9C">
      <w:start w:val="1"/>
      <w:numFmt w:val="bullet"/>
      <w:lvlText w:val="-"/>
      <w:lvlJc w:val="left"/>
      <w:pPr>
        <w:ind w:left="177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10" w:hanging="400"/>
      </w:pPr>
      <w:rPr>
        <w:rFonts w:ascii="Wingdings" w:hAnsi="Wingdings" w:hint="default"/>
      </w:rPr>
    </w:lvl>
  </w:abstractNum>
  <w:abstractNum w:abstractNumId="18" w15:restartNumberingAfterBreak="0">
    <w:nsid w:val="60242177"/>
    <w:multiLevelType w:val="hybridMultilevel"/>
    <w:tmpl w:val="6D024B4E"/>
    <w:lvl w:ilvl="0" w:tplc="DE6EA79A">
      <w:start w:val="1"/>
      <w:numFmt w:val="ganada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9" w15:restartNumberingAfterBreak="0">
    <w:nsid w:val="60CF3F14"/>
    <w:multiLevelType w:val="hybridMultilevel"/>
    <w:tmpl w:val="4A40CC84"/>
    <w:lvl w:ilvl="0" w:tplc="AFE68EDE">
      <w:start w:val="1"/>
      <w:numFmt w:val="ganada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5" w:hanging="400"/>
      </w:pPr>
    </w:lvl>
    <w:lvl w:ilvl="2" w:tplc="0409001B" w:tentative="1">
      <w:start w:val="1"/>
      <w:numFmt w:val="lowerRoman"/>
      <w:lvlText w:val="%3."/>
      <w:lvlJc w:val="right"/>
      <w:pPr>
        <w:ind w:left="1905" w:hanging="400"/>
      </w:pPr>
    </w:lvl>
    <w:lvl w:ilvl="3" w:tplc="0409000F" w:tentative="1">
      <w:start w:val="1"/>
      <w:numFmt w:val="decimal"/>
      <w:lvlText w:val="%4."/>
      <w:lvlJc w:val="left"/>
      <w:pPr>
        <w:ind w:left="2305" w:hanging="400"/>
      </w:pPr>
    </w:lvl>
    <w:lvl w:ilvl="4" w:tplc="04090019" w:tentative="1">
      <w:start w:val="1"/>
      <w:numFmt w:val="upperLetter"/>
      <w:lvlText w:val="%5."/>
      <w:lvlJc w:val="left"/>
      <w:pPr>
        <w:ind w:left="2705" w:hanging="400"/>
      </w:pPr>
    </w:lvl>
    <w:lvl w:ilvl="5" w:tplc="0409001B" w:tentative="1">
      <w:start w:val="1"/>
      <w:numFmt w:val="lowerRoman"/>
      <w:lvlText w:val="%6."/>
      <w:lvlJc w:val="right"/>
      <w:pPr>
        <w:ind w:left="3105" w:hanging="400"/>
      </w:pPr>
    </w:lvl>
    <w:lvl w:ilvl="6" w:tplc="0409000F" w:tentative="1">
      <w:start w:val="1"/>
      <w:numFmt w:val="decimal"/>
      <w:lvlText w:val="%7."/>
      <w:lvlJc w:val="left"/>
      <w:pPr>
        <w:ind w:left="3505" w:hanging="400"/>
      </w:pPr>
    </w:lvl>
    <w:lvl w:ilvl="7" w:tplc="04090019" w:tentative="1">
      <w:start w:val="1"/>
      <w:numFmt w:val="upperLetter"/>
      <w:lvlText w:val="%8."/>
      <w:lvlJc w:val="left"/>
      <w:pPr>
        <w:ind w:left="3905" w:hanging="400"/>
      </w:pPr>
    </w:lvl>
    <w:lvl w:ilvl="8" w:tplc="0409001B" w:tentative="1">
      <w:start w:val="1"/>
      <w:numFmt w:val="lowerRoman"/>
      <w:lvlText w:val="%9."/>
      <w:lvlJc w:val="right"/>
      <w:pPr>
        <w:ind w:left="4305" w:hanging="400"/>
      </w:pPr>
    </w:lvl>
  </w:abstractNum>
  <w:abstractNum w:abstractNumId="20" w15:restartNumberingAfterBreak="0">
    <w:nsid w:val="61BE7D39"/>
    <w:multiLevelType w:val="hybridMultilevel"/>
    <w:tmpl w:val="8FAC1D4A"/>
    <w:lvl w:ilvl="0" w:tplc="FC18EC9C">
      <w:start w:val="1"/>
      <w:numFmt w:val="bullet"/>
      <w:lvlText w:val="-"/>
      <w:lvlJc w:val="left"/>
      <w:pPr>
        <w:ind w:left="800" w:hanging="40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8EC7410"/>
    <w:multiLevelType w:val="hybridMultilevel"/>
    <w:tmpl w:val="8ECE01D0"/>
    <w:lvl w:ilvl="0" w:tplc="AFE68EDE">
      <w:start w:val="1"/>
      <w:numFmt w:val="ganada"/>
      <w:lvlText w:val="%1.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6AEC3E20"/>
    <w:multiLevelType w:val="hybridMultilevel"/>
    <w:tmpl w:val="255E07A6"/>
    <w:lvl w:ilvl="0" w:tplc="FC18EC9C">
      <w:start w:val="1"/>
      <w:numFmt w:val="bullet"/>
      <w:lvlText w:val="-"/>
      <w:lvlJc w:val="left"/>
      <w:pPr>
        <w:ind w:left="800" w:hanging="40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E771E3B"/>
    <w:multiLevelType w:val="hybridMultilevel"/>
    <w:tmpl w:val="C5A627BC"/>
    <w:lvl w:ilvl="0" w:tplc="C3308F1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24" w15:restartNumberingAfterBreak="0">
    <w:nsid w:val="70006FE7"/>
    <w:multiLevelType w:val="hybridMultilevel"/>
    <w:tmpl w:val="09766656"/>
    <w:lvl w:ilvl="0" w:tplc="2F5A07DE">
      <w:start w:val="1"/>
      <w:numFmt w:val="decimal"/>
      <w:lvlText w:val="%1."/>
      <w:lvlJc w:val="left"/>
      <w:pPr>
        <w:ind w:left="70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25" w15:restartNumberingAfterBreak="0">
    <w:nsid w:val="7878649A"/>
    <w:multiLevelType w:val="hybridMultilevel"/>
    <w:tmpl w:val="13C607C8"/>
    <w:lvl w:ilvl="0" w:tplc="AF8C0B9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26" w15:restartNumberingAfterBreak="0">
    <w:nsid w:val="7E3C1CEF"/>
    <w:multiLevelType w:val="hybridMultilevel"/>
    <w:tmpl w:val="4F7A60A4"/>
    <w:lvl w:ilvl="0" w:tplc="762860E2">
      <w:start w:val="1"/>
      <w:numFmt w:val="ganada"/>
      <w:lvlText w:val="%1."/>
      <w:lvlJc w:val="left"/>
      <w:pPr>
        <w:ind w:left="103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75" w:hanging="400"/>
      </w:pPr>
    </w:lvl>
    <w:lvl w:ilvl="2" w:tplc="0409001B" w:tentative="1">
      <w:start w:val="1"/>
      <w:numFmt w:val="lowerRoman"/>
      <w:lvlText w:val="%3."/>
      <w:lvlJc w:val="right"/>
      <w:pPr>
        <w:ind w:left="1875" w:hanging="400"/>
      </w:pPr>
    </w:lvl>
    <w:lvl w:ilvl="3" w:tplc="0409000F" w:tentative="1">
      <w:start w:val="1"/>
      <w:numFmt w:val="decimal"/>
      <w:lvlText w:val="%4."/>
      <w:lvlJc w:val="left"/>
      <w:pPr>
        <w:ind w:left="2275" w:hanging="400"/>
      </w:pPr>
    </w:lvl>
    <w:lvl w:ilvl="4" w:tplc="04090019" w:tentative="1">
      <w:start w:val="1"/>
      <w:numFmt w:val="upperLetter"/>
      <w:lvlText w:val="%5."/>
      <w:lvlJc w:val="left"/>
      <w:pPr>
        <w:ind w:left="2675" w:hanging="400"/>
      </w:pPr>
    </w:lvl>
    <w:lvl w:ilvl="5" w:tplc="0409001B" w:tentative="1">
      <w:start w:val="1"/>
      <w:numFmt w:val="lowerRoman"/>
      <w:lvlText w:val="%6."/>
      <w:lvlJc w:val="right"/>
      <w:pPr>
        <w:ind w:left="3075" w:hanging="400"/>
      </w:pPr>
    </w:lvl>
    <w:lvl w:ilvl="6" w:tplc="0409000F" w:tentative="1">
      <w:start w:val="1"/>
      <w:numFmt w:val="decimal"/>
      <w:lvlText w:val="%7."/>
      <w:lvlJc w:val="left"/>
      <w:pPr>
        <w:ind w:left="3475" w:hanging="400"/>
      </w:pPr>
    </w:lvl>
    <w:lvl w:ilvl="7" w:tplc="04090019" w:tentative="1">
      <w:start w:val="1"/>
      <w:numFmt w:val="upperLetter"/>
      <w:lvlText w:val="%8."/>
      <w:lvlJc w:val="left"/>
      <w:pPr>
        <w:ind w:left="3875" w:hanging="400"/>
      </w:pPr>
    </w:lvl>
    <w:lvl w:ilvl="8" w:tplc="0409001B" w:tentative="1">
      <w:start w:val="1"/>
      <w:numFmt w:val="lowerRoman"/>
      <w:lvlText w:val="%9."/>
      <w:lvlJc w:val="right"/>
      <w:pPr>
        <w:ind w:left="4275" w:hanging="400"/>
      </w:pPr>
    </w:lvl>
  </w:abstractNum>
  <w:num w:numId="1">
    <w:abstractNumId w:val="11"/>
  </w:num>
  <w:num w:numId="2">
    <w:abstractNumId w:val="23"/>
  </w:num>
  <w:num w:numId="3">
    <w:abstractNumId w:val="25"/>
  </w:num>
  <w:num w:numId="4">
    <w:abstractNumId w:val="19"/>
  </w:num>
  <w:num w:numId="5">
    <w:abstractNumId w:val="17"/>
  </w:num>
  <w:num w:numId="6">
    <w:abstractNumId w:val="5"/>
  </w:num>
  <w:num w:numId="7">
    <w:abstractNumId w:val="26"/>
  </w:num>
  <w:num w:numId="8">
    <w:abstractNumId w:val="24"/>
  </w:num>
  <w:num w:numId="9">
    <w:abstractNumId w:val="12"/>
  </w:num>
  <w:num w:numId="10">
    <w:abstractNumId w:val="7"/>
  </w:num>
  <w:num w:numId="11">
    <w:abstractNumId w:val="16"/>
  </w:num>
  <w:num w:numId="12">
    <w:abstractNumId w:val="0"/>
  </w:num>
  <w:num w:numId="13">
    <w:abstractNumId w:val="6"/>
  </w:num>
  <w:num w:numId="14">
    <w:abstractNumId w:val="14"/>
  </w:num>
  <w:num w:numId="15">
    <w:abstractNumId w:val="3"/>
  </w:num>
  <w:num w:numId="16">
    <w:abstractNumId w:val="22"/>
  </w:num>
  <w:num w:numId="17">
    <w:abstractNumId w:val="1"/>
  </w:num>
  <w:num w:numId="18">
    <w:abstractNumId w:val="15"/>
  </w:num>
  <w:num w:numId="19">
    <w:abstractNumId w:val="21"/>
  </w:num>
  <w:num w:numId="20">
    <w:abstractNumId w:val="4"/>
  </w:num>
  <w:num w:numId="21">
    <w:abstractNumId w:val="10"/>
  </w:num>
  <w:num w:numId="22">
    <w:abstractNumId w:val="20"/>
  </w:num>
  <w:num w:numId="23">
    <w:abstractNumId w:val="18"/>
  </w:num>
  <w:num w:numId="24">
    <w:abstractNumId w:val="13"/>
  </w:num>
  <w:num w:numId="25">
    <w:abstractNumId w:val="9"/>
  </w:num>
  <w:num w:numId="26">
    <w:abstractNumId w:val="8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C81"/>
    <w:rsid w:val="000652F0"/>
    <w:rsid w:val="000C0C2F"/>
    <w:rsid w:val="000D063E"/>
    <w:rsid w:val="000F14D9"/>
    <w:rsid w:val="00111279"/>
    <w:rsid w:val="00134AA8"/>
    <w:rsid w:val="00140F27"/>
    <w:rsid w:val="00157F2B"/>
    <w:rsid w:val="00171A24"/>
    <w:rsid w:val="00173F18"/>
    <w:rsid w:val="00187F72"/>
    <w:rsid w:val="001B1A9F"/>
    <w:rsid w:val="001F2C52"/>
    <w:rsid w:val="001F474B"/>
    <w:rsid w:val="00231C81"/>
    <w:rsid w:val="00246F54"/>
    <w:rsid w:val="00267E76"/>
    <w:rsid w:val="002E1A4B"/>
    <w:rsid w:val="00337BA8"/>
    <w:rsid w:val="00460637"/>
    <w:rsid w:val="00476EE3"/>
    <w:rsid w:val="00481041"/>
    <w:rsid w:val="004A1233"/>
    <w:rsid w:val="00530CA2"/>
    <w:rsid w:val="00562D71"/>
    <w:rsid w:val="00582546"/>
    <w:rsid w:val="005B61D8"/>
    <w:rsid w:val="005C06B5"/>
    <w:rsid w:val="005E3DF5"/>
    <w:rsid w:val="00602063"/>
    <w:rsid w:val="00620D8B"/>
    <w:rsid w:val="00633B25"/>
    <w:rsid w:val="006B288D"/>
    <w:rsid w:val="006F15FF"/>
    <w:rsid w:val="006F5E09"/>
    <w:rsid w:val="00704E07"/>
    <w:rsid w:val="007214BC"/>
    <w:rsid w:val="00776C7C"/>
    <w:rsid w:val="007C2735"/>
    <w:rsid w:val="007C5E33"/>
    <w:rsid w:val="008309FB"/>
    <w:rsid w:val="00870FE4"/>
    <w:rsid w:val="008748F3"/>
    <w:rsid w:val="00880525"/>
    <w:rsid w:val="00882FC3"/>
    <w:rsid w:val="008B32A4"/>
    <w:rsid w:val="008C3B5F"/>
    <w:rsid w:val="008D03BA"/>
    <w:rsid w:val="008F49CF"/>
    <w:rsid w:val="00995297"/>
    <w:rsid w:val="009C1C80"/>
    <w:rsid w:val="00A708F3"/>
    <w:rsid w:val="00A96411"/>
    <w:rsid w:val="00AC7F2B"/>
    <w:rsid w:val="00AE513A"/>
    <w:rsid w:val="00B01937"/>
    <w:rsid w:val="00B221AA"/>
    <w:rsid w:val="00B5157C"/>
    <w:rsid w:val="00B53B3C"/>
    <w:rsid w:val="00B75D87"/>
    <w:rsid w:val="00B807D1"/>
    <w:rsid w:val="00C8208D"/>
    <w:rsid w:val="00C930FE"/>
    <w:rsid w:val="00CA01BF"/>
    <w:rsid w:val="00CB67E8"/>
    <w:rsid w:val="00CD2416"/>
    <w:rsid w:val="00D5587C"/>
    <w:rsid w:val="00E87E0A"/>
    <w:rsid w:val="00F051AD"/>
    <w:rsid w:val="00F24FD7"/>
    <w:rsid w:val="00F2782A"/>
    <w:rsid w:val="00F4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141AC"/>
  <w15:docId w15:val="{D93E2534-0DE1-42CD-8E08-73E777C41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C81"/>
    <w:pPr>
      <w:ind w:leftChars="400" w:left="800"/>
    </w:pPr>
  </w:style>
  <w:style w:type="paragraph" w:customStyle="1" w:styleId="a4">
    <w:name w:val="바탕글"/>
    <w:basedOn w:val="a"/>
    <w:rsid w:val="0088052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C3B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C3B5F"/>
  </w:style>
  <w:style w:type="paragraph" w:styleId="a6">
    <w:name w:val="footer"/>
    <w:basedOn w:val="a"/>
    <w:link w:val="Char0"/>
    <w:uiPriority w:val="99"/>
    <w:unhideWhenUsed/>
    <w:rsid w:val="008C3B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C3B5F"/>
  </w:style>
  <w:style w:type="paragraph" w:styleId="a7">
    <w:name w:val="Balloon Text"/>
    <w:basedOn w:val="a"/>
    <w:link w:val="Char1"/>
    <w:uiPriority w:val="99"/>
    <w:semiHidden/>
    <w:unhideWhenUsed/>
    <w:rsid w:val="007C273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C2735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Subtitle"/>
    <w:basedOn w:val="a"/>
    <w:next w:val="a"/>
    <w:link w:val="Char2"/>
    <w:uiPriority w:val="11"/>
    <w:qFormat/>
    <w:rsid w:val="000C0C2F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8"/>
    <w:uiPriority w:val="11"/>
    <w:rsid w:val="000C0C2F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2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admin</cp:lastModifiedBy>
  <cp:revision>10</cp:revision>
  <cp:lastPrinted>2019-07-04T00:57:00Z</cp:lastPrinted>
  <dcterms:created xsi:type="dcterms:W3CDTF">2024-10-29T06:33:00Z</dcterms:created>
  <dcterms:modified xsi:type="dcterms:W3CDTF">2026-08-10T05:07:00Z</dcterms:modified>
</cp:coreProperties>
</file>